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2AD" w:rsidRPr="00B333CD" w:rsidRDefault="00B022AD" w:rsidP="00B022AD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МИНИСТЕРСТВО ПРОСВЕЩЕНИЯ РОССИЙСКОЙ ФЕДЕРАЦИИ</w:t>
      </w:r>
    </w:p>
    <w:p w:rsidR="00B022AD" w:rsidRPr="00B333CD" w:rsidRDefault="00B022AD" w:rsidP="00B022AD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‌</w:t>
      </w:r>
      <w:bookmarkStart w:id="0" w:name="b9bd104d-6082-47bd-8132-2766a2040a6c"/>
      <w:r w:rsidRPr="00B333CD">
        <w:rPr>
          <w:rFonts w:ascii="Times New Roman" w:hAnsi="Times New Roman" w:cs="Times New Roman"/>
          <w:sz w:val="28"/>
          <w:szCs w:val="28"/>
        </w:rPr>
        <w:t>Министерство образования Омской области</w:t>
      </w:r>
      <w:bookmarkEnd w:id="0"/>
      <w:r w:rsidRPr="00B333CD">
        <w:rPr>
          <w:rFonts w:ascii="Times New Roman" w:hAnsi="Times New Roman" w:cs="Times New Roman"/>
          <w:sz w:val="28"/>
          <w:szCs w:val="28"/>
        </w:rPr>
        <w:t>‌‌</w:t>
      </w:r>
    </w:p>
    <w:p w:rsidR="00B022AD" w:rsidRPr="00B333CD" w:rsidRDefault="00B022AD" w:rsidP="00B022AD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МБОУ "</w:t>
      </w:r>
      <w:proofErr w:type="spellStart"/>
      <w:r w:rsidRPr="00B333CD">
        <w:rPr>
          <w:rFonts w:ascii="Times New Roman" w:hAnsi="Times New Roman" w:cs="Times New Roman"/>
          <w:sz w:val="28"/>
          <w:szCs w:val="28"/>
        </w:rPr>
        <w:t>Могильно-Посельская</w:t>
      </w:r>
      <w:proofErr w:type="spellEnd"/>
      <w:r w:rsidRPr="00B333CD">
        <w:rPr>
          <w:rFonts w:ascii="Times New Roman" w:hAnsi="Times New Roman" w:cs="Times New Roman"/>
          <w:sz w:val="28"/>
          <w:szCs w:val="28"/>
        </w:rPr>
        <w:t xml:space="preserve"> СОШ"</w:t>
      </w:r>
    </w:p>
    <w:p w:rsidR="00B022AD" w:rsidRDefault="00B022AD" w:rsidP="00B022AD">
      <w:pPr>
        <w:ind w:left="120"/>
      </w:pPr>
    </w:p>
    <w:tbl>
      <w:tblPr>
        <w:tblW w:w="10031" w:type="dxa"/>
        <w:tblLayout w:type="fixed"/>
        <w:tblLook w:val="04A0"/>
      </w:tblPr>
      <w:tblGrid>
        <w:gridCol w:w="3114"/>
        <w:gridCol w:w="3115"/>
        <w:gridCol w:w="3802"/>
      </w:tblGrid>
      <w:tr w:rsidR="00B022AD" w:rsidRPr="00B333CD" w:rsidTr="007526CB">
        <w:tc>
          <w:tcPr>
            <w:tcW w:w="3114" w:type="dxa"/>
          </w:tcPr>
          <w:p w:rsidR="00B022AD" w:rsidRDefault="00B022AD" w:rsidP="007526CB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022AD" w:rsidRPr="00B333CD" w:rsidRDefault="00B022AD" w:rsidP="007526CB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sz w:val="24"/>
                <w:szCs w:val="24"/>
              </w:rPr>
              <w:t>РАССМОТРЕНО</w:t>
            </w:r>
          </w:p>
          <w:p w:rsidR="00B022AD" w:rsidRPr="00B333CD" w:rsidRDefault="00B022AD" w:rsidP="007526CB">
            <w:pPr>
              <w:widowControl w:val="0"/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 w:rsidRPr="00B333CD">
              <w:rPr>
                <w:rFonts w:ascii="Times New Roman" w:eastAsia="Times New Roman" w:hAnsi="Times New Roman"/>
                <w:sz w:val="24"/>
                <w:szCs w:val="24"/>
              </w:rPr>
              <w:t>нач</w:t>
            </w:r>
            <w:proofErr w:type="gramStart"/>
            <w:r w:rsidRPr="00B333CD">
              <w:rPr>
                <w:rFonts w:ascii="Times New Roman" w:eastAsia="Times New Roman" w:hAnsi="Times New Roman"/>
                <w:sz w:val="24"/>
                <w:szCs w:val="24"/>
              </w:rPr>
              <w:t>.к</w:t>
            </w:r>
            <w:proofErr w:type="gramEnd"/>
            <w:r w:rsidRPr="00B333CD">
              <w:rPr>
                <w:rFonts w:ascii="Times New Roman" w:eastAsia="Times New Roman" w:hAnsi="Times New Roman"/>
                <w:sz w:val="24"/>
                <w:szCs w:val="24"/>
              </w:rPr>
              <w:t>лассов</w:t>
            </w:r>
            <w:proofErr w:type="spellEnd"/>
          </w:p>
          <w:p w:rsidR="00B022AD" w:rsidRPr="00B333CD" w:rsidRDefault="00B022AD" w:rsidP="007526CB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sz w:val="24"/>
                <w:szCs w:val="24"/>
              </w:rPr>
              <w:t>________________________</w:t>
            </w:r>
          </w:p>
          <w:p w:rsidR="00B022AD" w:rsidRPr="00B333CD" w:rsidRDefault="00B022AD" w:rsidP="007526C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B333CD">
              <w:rPr>
                <w:rFonts w:ascii="Times New Roman" w:eastAsia="Times New Roman" w:hAnsi="Times New Roman"/>
                <w:sz w:val="24"/>
                <w:szCs w:val="24"/>
              </w:rPr>
              <w:t>Зимакова</w:t>
            </w:r>
            <w:proofErr w:type="spellEnd"/>
            <w:r w:rsidRPr="00B333CD">
              <w:rPr>
                <w:rFonts w:ascii="Times New Roman" w:eastAsia="Times New Roman" w:hAnsi="Times New Roman"/>
                <w:sz w:val="24"/>
                <w:szCs w:val="24"/>
              </w:rPr>
              <w:t xml:space="preserve"> Н.Я</w:t>
            </w:r>
          </w:p>
          <w:p w:rsidR="00B022AD" w:rsidRPr="00B333CD" w:rsidRDefault="00B022AD" w:rsidP="007526CB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sz w:val="24"/>
                <w:szCs w:val="24"/>
              </w:rPr>
              <w:t>от «30» 08   2023 г.</w:t>
            </w:r>
          </w:p>
          <w:p w:rsidR="00B022AD" w:rsidRPr="00B333CD" w:rsidRDefault="00B022AD" w:rsidP="007526CB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B022AD" w:rsidRDefault="00B022AD" w:rsidP="007526CB">
            <w:pPr>
              <w:widowControl w:val="0"/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022AD" w:rsidRPr="00B333CD" w:rsidRDefault="00B022AD" w:rsidP="007526CB">
            <w:pPr>
              <w:widowControl w:val="0"/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sz w:val="24"/>
                <w:szCs w:val="24"/>
              </w:rPr>
              <w:t>СОГЛАСОВАНО</w:t>
            </w:r>
          </w:p>
          <w:p w:rsidR="00B022AD" w:rsidRPr="00B333CD" w:rsidRDefault="00B022AD" w:rsidP="007526CB">
            <w:pPr>
              <w:widowControl w:val="0"/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sz w:val="24"/>
                <w:szCs w:val="24"/>
              </w:rPr>
              <w:t>Заместитель директора по УВР</w:t>
            </w:r>
          </w:p>
          <w:p w:rsidR="00B022AD" w:rsidRPr="00B333CD" w:rsidRDefault="00B022AD" w:rsidP="007526CB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sz w:val="24"/>
                <w:szCs w:val="24"/>
              </w:rPr>
              <w:t>________________________</w:t>
            </w:r>
          </w:p>
          <w:p w:rsidR="00B022AD" w:rsidRPr="00B333CD" w:rsidRDefault="00B022AD" w:rsidP="007526C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B333CD">
              <w:rPr>
                <w:rFonts w:ascii="Times New Roman" w:eastAsia="Times New Roman" w:hAnsi="Times New Roman"/>
                <w:sz w:val="24"/>
                <w:szCs w:val="24"/>
              </w:rPr>
              <w:t>Полозкова</w:t>
            </w:r>
            <w:proofErr w:type="spellEnd"/>
            <w:r w:rsidRPr="00B333CD">
              <w:rPr>
                <w:rFonts w:ascii="Times New Roman" w:eastAsia="Times New Roman" w:hAnsi="Times New Roman"/>
                <w:sz w:val="24"/>
                <w:szCs w:val="24"/>
              </w:rPr>
              <w:t xml:space="preserve"> Т.А.</w:t>
            </w:r>
          </w:p>
          <w:p w:rsidR="00B022AD" w:rsidRPr="00B333CD" w:rsidRDefault="00B022AD" w:rsidP="007526CB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sz w:val="24"/>
                <w:szCs w:val="24"/>
              </w:rPr>
              <w:t>от «31» 08   2023 г.</w:t>
            </w:r>
          </w:p>
          <w:p w:rsidR="00B022AD" w:rsidRPr="00B333CD" w:rsidRDefault="00B022AD" w:rsidP="007526CB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02" w:type="dxa"/>
          </w:tcPr>
          <w:p w:rsidR="00B022AD" w:rsidRDefault="00B022AD" w:rsidP="007526CB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sz w:val="24"/>
                <w:szCs w:val="24"/>
              </w:rPr>
              <w:drawing>
                <wp:inline distT="0" distB="0" distL="0" distR="0">
                  <wp:extent cx="2543908" cy="1619250"/>
                  <wp:effectExtent l="19050" t="0" r="8792" b="0"/>
                  <wp:docPr id="6" name="Рисунок 18" descr="C:\Users\User\Desktop\Работа\положение 1 ст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Работа\положение 1 ст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56440" t="24138" r="3795" b="54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908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22AD" w:rsidRDefault="00B022AD" w:rsidP="007526C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sz w:val="24"/>
                <w:szCs w:val="24"/>
              </w:rPr>
              <w:t xml:space="preserve">Приказ № 1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от «29» 08. 2023  г.</w:t>
            </w:r>
          </w:p>
          <w:p w:rsidR="00B022AD" w:rsidRPr="00B333CD" w:rsidRDefault="00B022AD" w:rsidP="007526CB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E7620F" w:rsidRDefault="00E7620F">
      <w:pPr>
        <w:spacing w:after="0"/>
        <w:ind w:left="120"/>
      </w:pPr>
    </w:p>
    <w:p w:rsidR="00E7620F" w:rsidRDefault="00B022AD">
      <w:pPr>
        <w:spacing w:after="0"/>
        <w:ind w:left="120"/>
      </w:pPr>
      <w:r>
        <w:rPr>
          <w:rFonts w:ascii="Times New Roman" w:hAnsi="Times New Roman"/>
          <w:sz w:val="28"/>
        </w:rPr>
        <w:t>‌</w:t>
      </w:r>
    </w:p>
    <w:p w:rsidR="00E7620F" w:rsidRDefault="00E7620F">
      <w:pPr>
        <w:spacing w:after="0"/>
        <w:ind w:left="120"/>
      </w:pPr>
    </w:p>
    <w:p w:rsidR="00E7620F" w:rsidRDefault="00E7620F">
      <w:pPr>
        <w:spacing w:after="0"/>
        <w:ind w:left="120"/>
      </w:pPr>
    </w:p>
    <w:p w:rsidR="00E7620F" w:rsidRDefault="00E7620F">
      <w:pPr>
        <w:spacing w:after="0"/>
        <w:ind w:left="120"/>
      </w:pPr>
    </w:p>
    <w:p w:rsidR="00E7620F" w:rsidRDefault="00B022AD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sz w:val="28"/>
        </w:rPr>
        <w:t xml:space="preserve"> </w:t>
      </w:r>
    </w:p>
    <w:p w:rsidR="00E7620F" w:rsidRDefault="00B022AD">
      <w:pPr>
        <w:spacing w:after="0" w:line="360" w:lineRule="auto"/>
        <w:ind w:left="120"/>
        <w:contextualSpacing/>
        <w:jc w:val="center"/>
      </w:pPr>
      <w:r>
        <w:rPr>
          <w:rFonts w:ascii="Times New Roman" w:hAnsi="Times New Roman"/>
          <w:sz w:val="28"/>
        </w:rPr>
        <w:t>Адаптированная основная</w:t>
      </w:r>
      <w:r>
        <w:rPr>
          <w:rFonts w:ascii="Times New Roman" w:hAnsi="Times New Roman"/>
          <w:sz w:val="28"/>
        </w:rPr>
        <w:t xml:space="preserve"> общеобразовательная программа</w:t>
      </w:r>
    </w:p>
    <w:p w:rsidR="00E7620F" w:rsidRDefault="00B022AD">
      <w:pPr>
        <w:spacing w:after="0" w:line="360" w:lineRule="auto"/>
        <w:ind w:left="120"/>
        <w:contextualSpacing/>
        <w:jc w:val="center"/>
      </w:pPr>
      <w:r>
        <w:rPr>
          <w:rFonts w:ascii="Times New Roman" w:hAnsi="Times New Roman"/>
          <w:sz w:val="28"/>
        </w:rPr>
        <w:t xml:space="preserve"> для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 с нарушением интеллекта</w:t>
      </w:r>
    </w:p>
    <w:p w:rsidR="00E7620F" w:rsidRDefault="00B022AD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sz w:val="28"/>
        </w:rPr>
        <w:t>учебного предмета «Мир природы и человека»</w:t>
      </w:r>
    </w:p>
    <w:p w:rsidR="00E7620F" w:rsidRDefault="00B022AD">
      <w:pPr>
        <w:spacing w:after="0" w:line="408" w:lineRule="exact"/>
        <w:ind w:left="120"/>
        <w:jc w:val="center"/>
      </w:pPr>
      <w:r>
        <w:rPr>
          <w:rFonts w:ascii="Times New Roman" w:hAnsi="Times New Roman"/>
          <w:sz w:val="28"/>
        </w:rPr>
        <w:t xml:space="preserve">для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 2 класса</w:t>
      </w:r>
    </w:p>
    <w:p w:rsidR="00E7620F" w:rsidRDefault="00E7620F">
      <w:pPr>
        <w:spacing w:after="0"/>
        <w:ind w:left="120"/>
        <w:jc w:val="center"/>
      </w:pPr>
    </w:p>
    <w:p w:rsidR="00E7620F" w:rsidRDefault="00E7620F">
      <w:pPr>
        <w:spacing w:after="0"/>
        <w:ind w:left="120"/>
        <w:jc w:val="center"/>
      </w:pPr>
    </w:p>
    <w:p w:rsidR="00E7620F" w:rsidRDefault="00E7620F">
      <w:pPr>
        <w:spacing w:after="0"/>
        <w:ind w:left="120"/>
        <w:jc w:val="center"/>
      </w:pPr>
    </w:p>
    <w:p w:rsidR="00E7620F" w:rsidRDefault="00E7620F">
      <w:pPr>
        <w:spacing w:after="0"/>
        <w:ind w:left="120"/>
        <w:jc w:val="center"/>
      </w:pPr>
    </w:p>
    <w:p w:rsidR="00E7620F" w:rsidRDefault="00E7620F">
      <w:pPr>
        <w:spacing w:after="0"/>
        <w:ind w:left="120"/>
        <w:jc w:val="center"/>
      </w:pPr>
    </w:p>
    <w:p w:rsidR="00E7620F" w:rsidRDefault="00E7620F">
      <w:pPr>
        <w:spacing w:after="0"/>
        <w:ind w:left="120"/>
        <w:jc w:val="center"/>
      </w:pPr>
    </w:p>
    <w:p w:rsidR="00E7620F" w:rsidRDefault="00E7620F">
      <w:pPr>
        <w:spacing w:after="0"/>
        <w:ind w:left="120"/>
        <w:jc w:val="center"/>
      </w:pPr>
    </w:p>
    <w:p w:rsidR="00E7620F" w:rsidRDefault="00E7620F">
      <w:pPr>
        <w:spacing w:after="0"/>
        <w:ind w:left="120"/>
        <w:jc w:val="center"/>
      </w:pPr>
    </w:p>
    <w:p w:rsidR="00B022AD" w:rsidRDefault="00B022AD">
      <w:pPr>
        <w:spacing w:after="0"/>
        <w:ind w:left="120"/>
        <w:jc w:val="center"/>
      </w:pPr>
    </w:p>
    <w:p w:rsidR="00B022AD" w:rsidRDefault="00B022AD">
      <w:pPr>
        <w:spacing w:after="0"/>
        <w:ind w:left="120"/>
        <w:jc w:val="center"/>
      </w:pPr>
    </w:p>
    <w:p w:rsidR="00B022AD" w:rsidRDefault="00B022AD">
      <w:pPr>
        <w:spacing w:after="0"/>
        <w:ind w:left="120"/>
        <w:jc w:val="center"/>
      </w:pPr>
    </w:p>
    <w:p w:rsidR="00B022AD" w:rsidRDefault="00B022AD">
      <w:pPr>
        <w:spacing w:after="0"/>
        <w:ind w:left="120"/>
        <w:jc w:val="center"/>
      </w:pPr>
    </w:p>
    <w:p w:rsidR="00B022AD" w:rsidRDefault="00B022AD">
      <w:pPr>
        <w:spacing w:after="0"/>
        <w:ind w:left="120"/>
        <w:jc w:val="center"/>
      </w:pPr>
    </w:p>
    <w:p w:rsidR="00B022AD" w:rsidRDefault="00B022AD">
      <w:pPr>
        <w:spacing w:after="0"/>
        <w:ind w:left="120"/>
        <w:jc w:val="center"/>
      </w:pPr>
    </w:p>
    <w:p w:rsidR="00E7620F" w:rsidRDefault="00E7620F">
      <w:pPr>
        <w:spacing w:after="0"/>
        <w:ind w:left="120"/>
        <w:jc w:val="center"/>
      </w:pPr>
    </w:p>
    <w:p w:rsidR="00E7620F" w:rsidRDefault="00E7620F">
      <w:pPr>
        <w:spacing w:after="0"/>
        <w:ind w:left="120"/>
        <w:jc w:val="center"/>
      </w:pPr>
    </w:p>
    <w:p w:rsidR="00E7620F" w:rsidRDefault="00E7620F">
      <w:pPr>
        <w:spacing w:after="0"/>
        <w:ind w:left="120"/>
        <w:jc w:val="center"/>
      </w:pPr>
    </w:p>
    <w:p w:rsidR="00E7620F" w:rsidRDefault="00E7620F">
      <w:pPr>
        <w:spacing w:after="0"/>
        <w:ind w:left="120"/>
        <w:jc w:val="center"/>
      </w:pPr>
    </w:p>
    <w:p w:rsidR="00E7620F" w:rsidRPr="00B022AD" w:rsidRDefault="00B022A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</w:rPr>
        <w:t>​</w:t>
      </w:r>
      <w:bookmarkStart w:id="1" w:name="6129fc25-1484-4cce-a161-840ff826026d"/>
      <w:r w:rsidRPr="00B022AD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Pr="00B022AD">
        <w:rPr>
          <w:rFonts w:ascii="Times New Roman" w:hAnsi="Times New Roman"/>
          <w:sz w:val="24"/>
          <w:szCs w:val="24"/>
        </w:rPr>
        <w:t>Могильно-Посельское</w:t>
      </w:r>
      <w:bookmarkEnd w:id="1"/>
      <w:proofErr w:type="spellEnd"/>
      <w:r>
        <w:rPr>
          <w:rFonts w:ascii="Times New Roman" w:hAnsi="Times New Roman"/>
          <w:sz w:val="24"/>
          <w:szCs w:val="24"/>
        </w:rPr>
        <w:t>.</w:t>
      </w:r>
      <w:r w:rsidRPr="00B022AD">
        <w:rPr>
          <w:rFonts w:ascii="Times New Roman" w:hAnsi="Times New Roman"/>
          <w:sz w:val="24"/>
          <w:szCs w:val="24"/>
        </w:rPr>
        <w:t xml:space="preserve">‌ </w:t>
      </w:r>
      <w:bookmarkStart w:id="2" w:name="62614f64-10de-4f5c-96b5-e9621fb5538a"/>
      <w:r w:rsidRPr="00B022AD">
        <w:rPr>
          <w:rFonts w:ascii="Times New Roman" w:hAnsi="Times New Roman"/>
          <w:sz w:val="24"/>
          <w:szCs w:val="24"/>
        </w:rPr>
        <w:t>2023</w:t>
      </w:r>
      <w:bookmarkEnd w:id="2"/>
      <w:r w:rsidRPr="00B022AD">
        <w:rPr>
          <w:rFonts w:ascii="Times New Roman" w:hAnsi="Times New Roman"/>
          <w:sz w:val="24"/>
          <w:szCs w:val="24"/>
        </w:rPr>
        <w:t>‌</w:t>
      </w:r>
      <w:r w:rsidRPr="00B022AD">
        <w:rPr>
          <w:rFonts w:ascii="Times New Roman" w:hAnsi="Times New Roman"/>
          <w:sz w:val="24"/>
          <w:szCs w:val="24"/>
        </w:rPr>
        <w:t>​</w:t>
      </w:r>
    </w:p>
    <w:p w:rsidR="00E7620F" w:rsidRDefault="00B022AD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 Пояснительная записка.</w:t>
      </w:r>
    </w:p>
    <w:p w:rsidR="00E7620F" w:rsidRDefault="00B022AD">
      <w:pPr>
        <w:spacing w:after="0" w:line="360" w:lineRule="auto"/>
        <w:ind w:left="36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Рабочая программа по учебному предмету « Мир </w:t>
      </w:r>
      <w:r>
        <w:rPr>
          <w:rFonts w:ascii="Times New Roman" w:hAnsi="Times New Roman"/>
          <w:sz w:val="28"/>
        </w:rPr>
        <w:t>природы и человека»</w:t>
      </w:r>
    </w:p>
    <w:p w:rsidR="00E7620F" w:rsidRDefault="00B022AD">
      <w:pPr>
        <w:spacing w:after="0" w:line="360" w:lineRule="auto"/>
        <w:contextualSpacing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( вариант 1,</w:t>
      </w:r>
      <w:r>
        <w:rPr>
          <w:rFonts w:ascii="Times New Roman" w:hAnsi="Times New Roman"/>
          <w:sz w:val="28"/>
        </w:rPr>
        <w:t xml:space="preserve">) образовательной области «Окружающий мир» </w:t>
      </w:r>
      <w:proofErr w:type="gramStart"/>
      <w:r>
        <w:rPr>
          <w:rFonts w:ascii="Times New Roman" w:hAnsi="Times New Roman"/>
          <w:sz w:val="28"/>
        </w:rPr>
        <w:t>составлена</w:t>
      </w:r>
      <w:proofErr w:type="gramEnd"/>
      <w:r>
        <w:rPr>
          <w:rFonts w:ascii="Times New Roman" w:hAnsi="Times New Roman"/>
          <w:sz w:val="28"/>
        </w:rPr>
        <w:t xml:space="preserve"> на основе «Адаптированной основной общеобразовательной программы для обучающихся с нарушением интеллекта».</w:t>
      </w:r>
    </w:p>
    <w:p w:rsidR="00E7620F" w:rsidRDefault="00B022AD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b/>
          <w:i/>
          <w:sz w:val="28"/>
        </w:rPr>
        <w:t>Цель программы: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>формирование природоведческих знаний, соответст</w:t>
      </w:r>
      <w:r>
        <w:rPr>
          <w:rFonts w:ascii="Times New Roman" w:hAnsi="Times New Roman"/>
          <w:sz w:val="28"/>
        </w:rPr>
        <w:t xml:space="preserve">вующих современному уровню представлений о природе.            </w:t>
      </w:r>
      <w:proofErr w:type="gramStart"/>
      <w:r>
        <w:rPr>
          <w:rFonts w:ascii="Times New Roman" w:hAnsi="Times New Roman"/>
          <w:sz w:val="28"/>
        </w:rPr>
        <w:t xml:space="preserve">Основными </w:t>
      </w:r>
      <w:r>
        <w:rPr>
          <w:rFonts w:ascii="Times New Roman" w:hAnsi="Times New Roman"/>
          <w:b/>
          <w:i/>
          <w:sz w:val="28"/>
        </w:rPr>
        <w:t>задачами</w:t>
      </w:r>
      <w:r>
        <w:rPr>
          <w:rFonts w:ascii="Times New Roman" w:hAnsi="Times New Roman"/>
          <w:sz w:val="28"/>
        </w:rPr>
        <w:t xml:space="preserve"> данного учебного предмета являются: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 xml:space="preserve">учить воспринимать законы окружающего мира природы и способах их правильного применения, переноса этих знаний в практическую повседневную </w:t>
      </w:r>
      <w:r>
        <w:rPr>
          <w:rFonts w:ascii="Times New Roman" w:hAnsi="Times New Roman"/>
          <w:sz w:val="28"/>
        </w:rPr>
        <w:t>деятельность; формировать правильное и гуманное мировоззрение</w:t>
      </w:r>
      <w:r>
        <w:rPr>
          <w:rFonts w:ascii="Times New Roman" w:hAnsi="Times New Roman"/>
          <w:sz w:val="24"/>
        </w:rPr>
        <w:t xml:space="preserve">; </w:t>
      </w:r>
      <w:r>
        <w:rPr>
          <w:rFonts w:ascii="Times New Roman" w:hAnsi="Times New Roman"/>
          <w:sz w:val="28"/>
        </w:rPr>
        <w:t>формировать представлений о взаимосвязи живой и неживой природы; формировать представлений у обучающихся о Солнце как источнике света и тепла на Земле, его значении в жизни живой природы, смене</w:t>
      </w:r>
      <w:r>
        <w:rPr>
          <w:rFonts w:ascii="Times New Roman" w:hAnsi="Times New Roman"/>
          <w:sz w:val="28"/>
        </w:rPr>
        <w:t xml:space="preserve"> времен года.</w:t>
      </w:r>
      <w:proofErr w:type="gramEnd"/>
    </w:p>
    <w:p w:rsidR="00E7620F" w:rsidRDefault="00B022AD">
      <w:pPr>
        <w:spacing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Общая характеристика учебного предмета</w:t>
      </w:r>
    </w:p>
    <w:p w:rsidR="00E7620F" w:rsidRDefault="00B022AD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Курс «Мир природы и человека» является начальным звеном формирования естествоведческих знаний, пропедевтическим этапом развития у обучающихся начальных классов понятийного мышления на основе сведений о ж</w:t>
      </w:r>
      <w:r>
        <w:rPr>
          <w:rFonts w:ascii="Times New Roman" w:hAnsi="Times New Roman"/>
          <w:sz w:val="28"/>
        </w:rPr>
        <w:t>ивой и неживой природе.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>При отборе материалов для рабочей программы «Мир природы и человека» учтены современные научные данные об особенностях познавательной деятельности, эмоционально волевой регуляции, поведения обучающихся с интеллектуальными нарушениям</w:t>
      </w:r>
      <w:r>
        <w:rPr>
          <w:rFonts w:ascii="Times New Roman" w:hAnsi="Times New Roman"/>
          <w:sz w:val="28"/>
        </w:rPr>
        <w:t>и.</w:t>
      </w:r>
    </w:p>
    <w:p w:rsidR="00E7620F" w:rsidRDefault="00B022AD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одной стороны, содержание примерной рабочей программы курса «Мир природы и человека</w:t>
      </w:r>
      <w:proofErr w:type="gramStart"/>
      <w:r>
        <w:rPr>
          <w:rFonts w:ascii="Times New Roman" w:hAnsi="Times New Roman"/>
          <w:sz w:val="28"/>
        </w:rPr>
        <w:t>»б</w:t>
      </w:r>
      <w:proofErr w:type="gramEnd"/>
      <w:r>
        <w:rPr>
          <w:rFonts w:ascii="Times New Roman" w:hAnsi="Times New Roman"/>
          <w:sz w:val="28"/>
        </w:rPr>
        <w:t>азируется на знакомых детям объектах и явлениях окружающего мира и дает учителю возможность постепенно углублять сведения, раскрывающие причинные, следственные, време</w:t>
      </w:r>
      <w:r>
        <w:rPr>
          <w:rFonts w:ascii="Times New Roman" w:hAnsi="Times New Roman"/>
          <w:sz w:val="28"/>
        </w:rPr>
        <w:t xml:space="preserve">нные и другие связи между объектами, явлениями и состояниями природы. С другой стороны, курс «Мир природы и человека» должен заложить основы для </w:t>
      </w:r>
      <w:r>
        <w:rPr>
          <w:rFonts w:ascii="Times New Roman" w:hAnsi="Times New Roman"/>
          <w:sz w:val="28"/>
        </w:rPr>
        <w:lastRenderedPageBreak/>
        <w:t>изучения в дальнейшем таких базовых предметов, как «Природоведение», «Естествознание» и «География», создать пр</w:t>
      </w:r>
      <w:r>
        <w:rPr>
          <w:rFonts w:ascii="Times New Roman" w:hAnsi="Times New Roman"/>
          <w:sz w:val="28"/>
        </w:rPr>
        <w:t>еемственную систему знаний.</w:t>
      </w:r>
    </w:p>
    <w:p w:rsidR="00E7620F" w:rsidRDefault="00B022AD">
      <w:pPr>
        <w:spacing w:line="360" w:lineRule="auto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sz w:val="28"/>
        </w:rPr>
        <w:t xml:space="preserve">                    </w:t>
      </w:r>
      <w:r>
        <w:rPr>
          <w:rFonts w:ascii="Times New Roman" w:hAnsi="Times New Roman"/>
          <w:b/>
          <w:sz w:val="28"/>
        </w:rPr>
        <w:t>Описание места учебного предмета в учебном плане</w:t>
      </w:r>
    </w:p>
    <w:p w:rsidR="00E7620F" w:rsidRDefault="00B022AD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Курс «Мир природы и человека» входит в обязательную часть учебного плана для детей с интеллектуальными нарушениями в предметной области «Естествознание» и служ</w:t>
      </w:r>
      <w:r>
        <w:rPr>
          <w:rFonts w:ascii="Times New Roman" w:hAnsi="Times New Roman"/>
          <w:sz w:val="28"/>
        </w:rPr>
        <w:t>ит пропедевтической основой для изучения предметов естествоведческого характера «Природоведение», «Биология», «География».</w:t>
      </w:r>
    </w:p>
    <w:p w:rsidR="00E7620F" w:rsidRDefault="00B022AD">
      <w:p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 xml:space="preserve"> На изучение курса «Мир природы и человека» отводится от 168 до 234 часов за весь период обучения, на его изучение отводится 1-2 часа</w:t>
      </w:r>
      <w:r>
        <w:rPr>
          <w:rFonts w:ascii="Times New Roman" w:hAnsi="Times New Roman"/>
          <w:sz w:val="28"/>
        </w:rPr>
        <w:t xml:space="preserve"> в неделю.  Рабочая программа по курсу «Мир природы и человека» составлена из расчета 2 часа в неделю во 2-ом классе</w:t>
      </w:r>
      <w:r>
        <w:rPr>
          <w:rFonts w:ascii="Times New Roman" w:hAnsi="Times New Roman"/>
          <w:sz w:val="24"/>
        </w:rPr>
        <w:t>.</w:t>
      </w:r>
    </w:p>
    <w:p w:rsidR="00E7620F" w:rsidRDefault="00B022AD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Место учебного предмета в учебном плане</w:t>
      </w:r>
    </w:p>
    <w:p w:rsidR="00E7620F" w:rsidRDefault="00E7620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tbl>
      <w:tblPr>
        <w:tblW w:w="5954" w:type="dxa"/>
        <w:tblInd w:w="1809" w:type="dxa"/>
        <w:tblLayout w:type="fixed"/>
        <w:tblLook w:val="04A0"/>
      </w:tblPr>
      <w:tblGrid>
        <w:gridCol w:w="2694"/>
        <w:gridCol w:w="3260"/>
      </w:tblGrid>
      <w:tr w:rsidR="00E7620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20F" w:rsidRDefault="00B022A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Класс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20F" w:rsidRDefault="00B02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E7620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20F" w:rsidRDefault="00B022A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 в неделю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20F" w:rsidRDefault="00B02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E7620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20F" w:rsidRDefault="00B022A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Итого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20F" w:rsidRDefault="00B02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68</w:t>
            </w:r>
          </w:p>
        </w:tc>
      </w:tr>
      <w:tr w:rsidR="00E7620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20F" w:rsidRDefault="00E7620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20F" w:rsidRDefault="00E76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E7620F" w:rsidRDefault="00B022A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                                                                                                                      </w:t>
      </w:r>
    </w:p>
    <w:p w:rsidR="00E7620F" w:rsidRDefault="00B022A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Результаты освоения учебного предмета « Мир природы»</w:t>
      </w:r>
    </w:p>
    <w:p w:rsidR="00E7620F" w:rsidRDefault="00B022AD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Освоение обучающимися с легкой умственной отсталостью (интеллектуальными н</w:t>
      </w:r>
      <w:r>
        <w:rPr>
          <w:rFonts w:ascii="Times New Roman" w:hAnsi="Times New Roman"/>
          <w:sz w:val="28"/>
        </w:rPr>
        <w:t>арушениями) АООП в предметной области «Мир природы» предполагает достижение ими двух видов результатов: личностных и предметных.</w:t>
      </w:r>
    </w:p>
    <w:p w:rsidR="00E7620F" w:rsidRDefault="00B022AD">
      <w:pPr>
        <w:spacing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Личностные результаты:</w:t>
      </w:r>
    </w:p>
    <w:p w:rsidR="00E7620F" w:rsidRDefault="00B022AD">
      <w:pPr>
        <w:pStyle w:val="a8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положительное отношение к школе, к уроку мир природы;</w:t>
      </w:r>
    </w:p>
    <w:p w:rsidR="00E7620F" w:rsidRDefault="00B022AD">
      <w:pPr>
        <w:pStyle w:val="a8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доброжелательное отношение к одноклассникам, </w:t>
      </w:r>
      <w:r>
        <w:rPr>
          <w:sz w:val="28"/>
        </w:rPr>
        <w:t>сочувствие, сопереживание, отзывчивость и др.;</w:t>
      </w:r>
    </w:p>
    <w:p w:rsidR="00E7620F" w:rsidRDefault="00B022AD">
      <w:pPr>
        <w:pStyle w:val="a8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первоначальные навыки сотрудничества </w:t>
      </w:r>
      <w:proofErr w:type="gramStart"/>
      <w:r>
        <w:rPr>
          <w:sz w:val="28"/>
        </w:rPr>
        <w:t>со</w:t>
      </w:r>
      <w:proofErr w:type="gramEnd"/>
      <w:r>
        <w:rPr>
          <w:sz w:val="28"/>
        </w:rPr>
        <w:t xml:space="preserve"> взрослыми и сверстниками в процессе выполнения совместной учебной деятельности на уроке;</w:t>
      </w:r>
    </w:p>
    <w:p w:rsidR="00E7620F" w:rsidRDefault="00B022AD">
      <w:pPr>
        <w:pStyle w:val="a8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совместно с учителем оценивать результаты своих действий и действий одноклассник</w:t>
      </w:r>
      <w:r>
        <w:rPr>
          <w:sz w:val="28"/>
        </w:rPr>
        <w:t>ов;</w:t>
      </w:r>
    </w:p>
    <w:p w:rsidR="00E7620F" w:rsidRDefault="00B022AD">
      <w:pPr>
        <w:pStyle w:val="a8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слушать указания и инструкции учителя, решая познавательную задачу;</w:t>
      </w:r>
    </w:p>
    <w:p w:rsidR="00E7620F" w:rsidRDefault="00B022AD">
      <w:pPr>
        <w:pStyle w:val="a8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lastRenderedPageBreak/>
        <w:t>ориентироваться в учебнике (на форзацах, на страницах учебной книги, в условных обозначениях);</w:t>
      </w:r>
    </w:p>
    <w:p w:rsidR="00E7620F" w:rsidRDefault="00B022AD">
      <w:pPr>
        <w:pStyle w:val="a8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с помощью учителя понимать знаки, символы, схемы, приведённые в учебнике, учебных пособия</w:t>
      </w:r>
      <w:r>
        <w:rPr>
          <w:sz w:val="28"/>
        </w:rPr>
        <w:t>х, учебных материалах;</w:t>
      </w:r>
    </w:p>
    <w:p w:rsidR="00E7620F" w:rsidRDefault="00B022AD">
      <w:pPr>
        <w:pStyle w:val="a8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под руководством учителя работать с информацией, представленной в разных формах (текст, рисунок, таблица, схема);</w:t>
      </w:r>
    </w:p>
    <w:p w:rsidR="00E7620F" w:rsidRDefault="00B022AD">
      <w:pPr>
        <w:pStyle w:val="a8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понимать заданный вопрос, в соответствии с ним строить ответ в устной форме;</w:t>
      </w:r>
    </w:p>
    <w:p w:rsidR="00E7620F" w:rsidRDefault="00B022AD">
      <w:pPr>
        <w:pStyle w:val="a8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слушать собеседника и понимать речь других</w:t>
      </w:r>
      <w:r>
        <w:rPr>
          <w:sz w:val="28"/>
        </w:rPr>
        <w:t>;</w:t>
      </w:r>
    </w:p>
    <w:p w:rsidR="00E7620F" w:rsidRDefault="00B022AD">
      <w:pPr>
        <w:pStyle w:val="a8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оформлять свои мысли в устной форме</w:t>
      </w:r>
      <w:proofErr w:type="gramStart"/>
      <w:r>
        <w:rPr>
          <w:sz w:val="28"/>
        </w:rPr>
        <w:t xml:space="preserve"> ;</w:t>
      </w:r>
      <w:proofErr w:type="gramEnd"/>
    </w:p>
    <w:p w:rsidR="00E7620F" w:rsidRDefault="00B022AD">
      <w:pPr>
        <w:pStyle w:val="a8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принимать участие в диалоге;</w:t>
      </w:r>
    </w:p>
    <w:p w:rsidR="00E7620F" w:rsidRDefault="00B022AD">
      <w:pPr>
        <w:pStyle w:val="a8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принимать участие в работе парами и группами;</w:t>
      </w:r>
    </w:p>
    <w:p w:rsidR="00E7620F" w:rsidRDefault="00B022AD">
      <w:pPr>
        <w:pStyle w:val="a8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оценивать собственное поведение и поведение окружающих, использовать в общении правила вежливости.</w:t>
      </w:r>
    </w:p>
    <w:p w:rsidR="00E7620F" w:rsidRDefault="00B022AD">
      <w:pPr>
        <w:spacing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Предметные результаты:</w:t>
      </w:r>
    </w:p>
    <w:p w:rsidR="00E7620F" w:rsidRDefault="00B022AD">
      <w:pPr>
        <w:pStyle w:val="a8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иметь практические </w:t>
      </w:r>
      <w:r>
        <w:rPr>
          <w:sz w:val="28"/>
        </w:rPr>
        <w:t>умения работать с учебником, схемой, картинками;</w:t>
      </w:r>
    </w:p>
    <w:p w:rsidR="00E7620F" w:rsidRDefault="00B022AD">
      <w:pPr>
        <w:pStyle w:val="a8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преобразовывать информацию, полученную из рисунка (таблицы), в словесную форму под руководством учителя;</w:t>
      </w:r>
    </w:p>
    <w:p w:rsidR="00E7620F" w:rsidRDefault="00B022AD">
      <w:pPr>
        <w:pStyle w:val="a8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классифицировать и объединять заданные предметы по значению;</w:t>
      </w:r>
    </w:p>
    <w:p w:rsidR="00E7620F" w:rsidRDefault="00B022AD">
      <w:pPr>
        <w:pStyle w:val="a8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ориентироваться в  пространстве;</w:t>
      </w:r>
    </w:p>
    <w:p w:rsidR="00E7620F" w:rsidRDefault="00B022AD">
      <w:pPr>
        <w:pStyle w:val="a8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делать </w:t>
      </w:r>
      <w:r>
        <w:rPr>
          <w:sz w:val="28"/>
        </w:rPr>
        <w:t>обобщения, выводы;</w:t>
      </w:r>
    </w:p>
    <w:p w:rsidR="00E7620F" w:rsidRDefault="00B022AD">
      <w:pPr>
        <w:pStyle w:val="a8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слушать вопрос, понимать его, отвечать на поставленный вопрос;</w:t>
      </w:r>
    </w:p>
    <w:p w:rsidR="00E7620F" w:rsidRDefault="00B022AD">
      <w:pPr>
        <w:pStyle w:val="a8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рассказывать по данному рисунку, схеме, картинке;</w:t>
      </w:r>
    </w:p>
    <w:p w:rsidR="00E7620F" w:rsidRDefault="00B022AD">
      <w:pPr>
        <w:pStyle w:val="a8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понимать и различать предметы живой и неживой природы;</w:t>
      </w:r>
    </w:p>
    <w:p w:rsidR="00E7620F" w:rsidRDefault="00B022AD">
      <w:pPr>
        <w:pStyle w:val="a8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устанавливать местоположение предмета;</w:t>
      </w:r>
    </w:p>
    <w:p w:rsidR="00E7620F" w:rsidRDefault="00B022AD">
      <w:pPr>
        <w:pStyle w:val="a8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определять количество предмето</w:t>
      </w:r>
      <w:r>
        <w:rPr>
          <w:sz w:val="28"/>
        </w:rPr>
        <w:t>в;</w:t>
      </w:r>
    </w:p>
    <w:p w:rsidR="00E7620F" w:rsidRDefault="00B022AD">
      <w:pPr>
        <w:pStyle w:val="a8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составлять описательные рассказы;</w:t>
      </w:r>
    </w:p>
    <w:p w:rsidR="00E7620F" w:rsidRDefault="00E7620F">
      <w:pPr>
        <w:pStyle w:val="a8"/>
        <w:jc w:val="both"/>
        <w:rPr>
          <w:sz w:val="28"/>
        </w:rPr>
      </w:pPr>
    </w:p>
    <w:p w:rsidR="00E7620F" w:rsidRDefault="00B022AD">
      <w:pPr>
        <w:pStyle w:val="a8"/>
        <w:spacing w:before="240"/>
        <w:rPr>
          <w:b/>
          <w:sz w:val="28"/>
        </w:rPr>
      </w:pPr>
      <w:r>
        <w:rPr>
          <w:b/>
          <w:sz w:val="28"/>
        </w:rPr>
        <w:t xml:space="preserve">            </w:t>
      </w:r>
    </w:p>
    <w:p w:rsidR="00E7620F" w:rsidRDefault="00E7620F">
      <w:pPr>
        <w:pStyle w:val="a8"/>
        <w:spacing w:before="240"/>
        <w:rPr>
          <w:b/>
          <w:sz w:val="28"/>
        </w:rPr>
      </w:pPr>
    </w:p>
    <w:p w:rsidR="00E7620F" w:rsidRDefault="00E7620F">
      <w:pPr>
        <w:pStyle w:val="a8"/>
        <w:spacing w:before="240"/>
        <w:rPr>
          <w:b/>
          <w:sz w:val="28"/>
        </w:rPr>
      </w:pPr>
    </w:p>
    <w:p w:rsidR="00E7620F" w:rsidRDefault="00E7620F">
      <w:pPr>
        <w:pStyle w:val="a8"/>
        <w:spacing w:before="240"/>
        <w:rPr>
          <w:b/>
          <w:sz w:val="28"/>
        </w:rPr>
      </w:pPr>
    </w:p>
    <w:p w:rsidR="00E7620F" w:rsidRDefault="00E7620F">
      <w:pPr>
        <w:pStyle w:val="a8"/>
        <w:spacing w:before="240"/>
        <w:rPr>
          <w:b/>
          <w:sz w:val="28"/>
        </w:rPr>
      </w:pPr>
    </w:p>
    <w:p w:rsidR="00E7620F" w:rsidRDefault="00E7620F">
      <w:pPr>
        <w:pStyle w:val="a8"/>
        <w:spacing w:before="240"/>
        <w:rPr>
          <w:b/>
          <w:sz w:val="28"/>
        </w:rPr>
      </w:pPr>
    </w:p>
    <w:p w:rsidR="00E7620F" w:rsidRDefault="00E7620F">
      <w:pPr>
        <w:pStyle w:val="a8"/>
        <w:spacing w:before="240"/>
        <w:rPr>
          <w:b/>
          <w:sz w:val="28"/>
        </w:rPr>
      </w:pPr>
    </w:p>
    <w:p w:rsidR="00E7620F" w:rsidRDefault="00E7620F">
      <w:pPr>
        <w:pStyle w:val="a8"/>
        <w:spacing w:before="240"/>
        <w:rPr>
          <w:b/>
          <w:sz w:val="28"/>
        </w:rPr>
      </w:pPr>
    </w:p>
    <w:p w:rsidR="00E7620F" w:rsidRDefault="00E7620F">
      <w:pPr>
        <w:pStyle w:val="a8"/>
        <w:spacing w:before="240"/>
        <w:rPr>
          <w:b/>
          <w:sz w:val="28"/>
        </w:rPr>
      </w:pPr>
    </w:p>
    <w:p w:rsidR="00E7620F" w:rsidRDefault="00E7620F">
      <w:pPr>
        <w:pStyle w:val="a8"/>
        <w:spacing w:before="240"/>
        <w:rPr>
          <w:b/>
          <w:sz w:val="28"/>
        </w:rPr>
      </w:pPr>
    </w:p>
    <w:p w:rsidR="00E7620F" w:rsidRDefault="00E7620F">
      <w:pPr>
        <w:pStyle w:val="a8"/>
        <w:spacing w:before="240"/>
        <w:rPr>
          <w:b/>
          <w:sz w:val="28"/>
        </w:rPr>
      </w:pPr>
    </w:p>
    <w:p w:rsidR="00E7620F" w:rsidRDefault="00E7620F">
      <w:pPr>
        <w:pStyle w:val="a8"/>
        <w:spacing w:before="240"/>
        <w:rPr>
          <w:b/>
          <w:sz w:val="28"/>
        </w:rPr>
      </w:pPr>
    </w:p>
    <w:p w:rsidR="00E7620F" w:rsidRDefault="00E7620F">
      <w:pPr>
        <w:pStyle w:val="a8"/>
        <w:spacing w:before="240"/>
        <w:rPr>
          <w:b/>
          <w:sz w:val="28"/>
        </w:rPr>
      </w:pPr>
    </w:p>
    <w:p w:rsidR="00E7620F" w:rsidRDefault="00E7620F">
      <w:pPr>
        <w:pStyle w:val="a8"/>
        <w:spacing w:before="240"/>
        <w:rPr>
          <w:b/>
          <w:sz w:val="28"/>
        </w:rPr>
      </w:pPr>
    </w:p>
    <w:p w:rsidR="00E7620F" w:rsidRDefault="00E7620F">
      <w:pPr>
        <w:pStyle w:val="a8"/>
        <w:spacing w:before="240"/>
        <w:rPr>
          <w:b/>
          <w:sz w:val="28"/>
        </w:rPr>
      </w:pPr>
    </w:p>
    <w:p w:rsidR="00E7620F" w:rsidRDefault="00E7620F">
      <w:pPr>
        <w:pStyle w:val="a8"/>
        <w:spacing w:before="240"/>
        <w:rPr>
          <w:b/>
          <w:sz w:val="28"/>
        </w:rPr>
      </w:pPr>
    </w:p>
    <w:p w:rsidR="00E7620F" w:rsidRDefault="00B022AD">
      <w:pPr>
        <w:pStyle w:val="a8"/>
        <w:spacing w:before="240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 учебного курса</w:t>
      </w:r>
    </w:p>
    <w:tbl>
      <w:tblPr>
        <w:tblStyle w:val="ab"/>
        <w:tblW w:w="9356" w:type="dxa"/>
        <w:tblLayout w:type="fixed"/>
        <w:tblLook w:val="04A0"/>
      </w:tblPr>
      <w:tblGrid>
        <w:gridCol w:w="875"/>
        <w:gridCol w:w="5831"/>
        <w:gridCol w:w="2650"/>
      </w:tblGrid>
      <w:tr w:rsidR="00E7620F">
        <w:tc>
          <w:tcPr>
            <w:tcW w:w="875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8"/>
              </w:rPr>
              <w:t>п</w:t>
            </w:r>
            <w:proofErr w:type="spellEnd"/>
          </w:p>
        </w:tc>
        <w:tc>
          <w:tcPr>
            <w:tcW w:w="583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Название темы</w:t>
            </w:r>
          </w:p>
        </w:tc>
        <w:tc>
          <w:tcPr>
            <w:tcW w:w="2650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Кол- </w:t>
            </w:r>
            <w:proofErr w:type="gramStart"/>
            <w:r>
              <w:rPr>
                <w:rFonts w:ascii="Times New Roman" w:hAnsi="Times New Roman"/>
                <w:b/>
                <w:sz w:val="28"/>
              </w:rPr>
              <w:t>во</w:t>
            </w:r>
            <w:proofErr w:type="gramEnd"/>
            <w:r>
              <w:rPr>
                <w:rFonts w:ascii="Times New Roman" w:hAnsi="Times New Roman"/>
                <w:b/>
                <w:sz w:val="28"/>
              </w:rPr>
              <w:t xml:space="preserve"> часов по данной теме</w:t>
            </w:r>
          </w:p>
        </w:tc>
      </w:tr>
      <w:tr w:rsidR="00E7620F">
        <w:tc>
          <w:tcPr>
            <w:tcW w:w="875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831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Долгота дня</w:t>
            </w:r>
          </w:p>
        </w:tc>
        <w:tc>
          <w:tcPr>
            <w:tcW w:w="2650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 ч</w:t>
            </w:r>
          </w:p>
        </w:tc>
      </w:tr>
      <w:tr w:rsidR="00E7620F">
        <w:tc>
          <w:tcPr>
            <w:tcW w:w="875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5831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Времена года</w:t>
            </w:r>
          </w:p>
        </w:tc>
        <w:tc>
          <w:tcPr>
            <w:tcW w:w="2650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23ч</w:t>
            </w:r>
          </w:p>
        </w:tc>
      </w:tr>
      <w:tr w:rsidR="00E7620F">
        <w:tc>
          <w:tcPr>
            <w:tcW w:w="875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5831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Неживая природа</w:t>
            </w:r>
          </w:p>
        </w:tc>
        <w:tc>
          <w:tcPr>
            <w:tcW w:w="2650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5ч</w:t>
            </w:r>
          </w:p>
        </w:tc>
      </w:tr>
      <w:tr w:rsidR="00E7620F">
        <w:tc>
          <w:tcPr>
            <w:tcW w:w="875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5831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Живая природа. Растения.</w:t>
            </w:r>
          </w:p>
        </w:tc>
        <w:tc>
          <w:tcPr>
            <w:tcW w:w="2650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15ч</w:t>
            </w:r>
          </w:p>
        </w:tc>
      </w:tr>
      <w:tr w:rsidR="00E7620F">
        <w:tc>
          <w:tcPr>
            <w:tcW w:w="875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5831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Животные</w:t>
            </w:r>
          </w:p>
        </w:tc>
        <w:tc>
          <w:tcPr>
            <w:tcW w:w="2650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 ч</w:t>
            </w:r>
          </w:p>
        </w:tc>
      </w:tr>
      <w:tr w:rsidR="00E7620F">
        <w:tc>
          <w:tcPr>
            <w:tcW w:w="875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5831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Человек</w:t>
            </w:r>
          </w:p>
        </w:tc>
        <w:tc>
          <w:tcPr>
            <w:tcW w:w="2650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 ч</w:t>
            </w:r>
          </w:p>
        </w:tc>
      </w:tr>
      <w:tr w:rsidR="00E7620F">
        <w:tc>
          <w:tcPr>
            <w:tcW w:w="875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831" w:type="dxa"/>
          </w:tcPr>
          <w:p w:rsidR="00E7620F" w:rsidRDefault="00E7620F">
            <w:pPr>
              <w:spacing w:before="240"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650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68ч</w:t>
            </w:r>
          </w:p>
        </w:tc>
      </w:tr>
      <w:tr w:rsidR="00E7620F">
        <w:tc>
          <w:tcPr>
            <w:tcW w:w="875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831" w:type="dxa"/>
          </w:tcPr>
          <w:p w:rsidR="00E7620F" w:rsidRDefault="00E7620F">
            <w:pPr>
              <w:spacing w:before="240"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650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</w:tbl>
    <w:p w:rsidR="00E7620F" w:rsidRDefault="00E762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E7620F" w:rsidRDefault="00B022AD">
      <w:pPr>
        <w:spacing w:before="24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Календарн</w:t>
      </w:r>
      <w:proofErr w:type="gramStart"/>
      <w:r>
        <w:rPr>
          <w:rFonts w:ascii="Times New Roman" w:hAnsi="Times New Roman"/>
          <w:b/>
          <w:sz w:val="28"/>
        </w:rPr>
        <w:t>о-</w:t>
      </w:r>
      <w:proofErr w:type="gramEnd"/>
      <w:r>
        <w:rPr>
          <w:rFonts w:ascii="Times New Roman" w:hAnsi="Times New Roman"/>
          <w:b/>
          <w:sz w:val="28"/>
        </w:rPr>
        <w:t xml:space="preserve"> тематическое планирование по предмету «Мир природы»</w:t>
      </w:r>
    </w:p>
    <w:p w:rsidR="00E7620F" w:rsidRDefault="00E7620F">
      <w:pPr>
        <w:spacing w:before="240" w:after="0"/>
        <w:jc w:val="center"/>
        <w:rPr>
          <w:rFonts w:ascii="Times New Roman" w:hAnsi="Times New Roman"/>
          <w:b/>
          <w:sz w:val="28"/>
        </w:rPr>
      </w:pPr>
    </w:p>
    <w:tbl>
      <w:tblPr>
        <w:tblStyle w:val="ab"/>
        <w:tblW w:w="9355" w:type="dxa"/>
        <w:tblLayout w:type="fixed"/>
        <w:tblLook w:val="04A0"/>
      </w:tblPr>
      <w:tblGrid>
        <w:gridCol w:w="622"/>
        <w:gridCol w:w="2675"/>
        <w:gridCol w:w="1011"/>
        <w:gridCol w:w="2624"/>
        <w:gridCol w:w="1237"/>
        <w:gridCol w:w="1186"/>
      </w:tblGrid>
      <w:tr w:rsidR="00E7620F">
        <w:trPr>
          <w:trHeight w:val="345"/>
        </w:trPr>
        <w:tc>
          <w:tcPr>
            <w:tcW w:w="621" w:type="dxa"/>
            <w:vMerge w:val="restart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№</w:t>
            </w:r>
          </w:p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8"/>
              </w:rPr>
              <w:t>п</w:t>
            </w:r>
            <w:proofErr w:type="spellEnd"/>
          </w:p>
        </w:tc>
        <w:tc>
          <w:tcPr>
            <w:tcW w:w="2675" w:type="dxa"/>
            <w:vMerge w:val="restart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Наименование </w:t>
            </w:r>
          </w:p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разделов и тем</w:t>
            </w:r>
          </w:p>
        </w:tc>
        <w:tc>
          <w:tcPr>
            <w:tcW w:w="1011" w:type="dxa"/>
            <w:vMerge w:val="restart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Кол-во</w:t>
            </w:r>
          </w:p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часов</w:t>
            </w:r>
          </w:p>
        </w:tc>
        <w:tc>
          <w:tcPr>
            <w:tcW w:w="2624" w:type="dxa"/>
            <w:vMerge w:val="restart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Виды деятельности </w:t>
            </w:r>
            <w:proofErr w:type="gramStart"/>
            <w:r>
              <w:rPr>
                <w:rFonts w:ascii="Times New Roman" w:hAnsi="Times New Roman"/>
                <w:b/>
                <w:sz w:val="28"/>
              </w:rPr>
              <w:t>обучающихся</w:t>
            </w:r>
            <w:proofErr w:type="gramEnd"/>
          </w:p>
        </w:tc>
        <w:tc>
          <w:tcPr>
            <w:tcW w:w="2423" w:type="dxa"/>
            <w:gridSpan w:val="2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Дата проведения урока</w:t>
            </w:r>
          </w:p>
        </w:tc>
      </w:tr>
      <w:tr w:rsidR="00E7620F">
        <w:trPr>
          <w:trHeight w:val="210"/>
        </w:trPr>
        <w:tc>
          <w:tcPr>
            <w:tcW w:w="621" w:type="dxa"/>
            <w:vMerge/>
          </w:tcPr>
          <w:p w:rsidR="00E7620F" w:rsidRDefault="00E7620F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675" w:type="dxa"/>
            <w:vMerge/>
          </w:tcPr>
          <w:p w:rsidR="00E7620F" w:rsidRDefault="00E7620F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1011" w:type="dxa"/>
            <w:vMerge/>
          </w:tcPr>
          <w:p w:rsidR="00E7620F" w:rsidRDefault="00E7620F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624" w:type="dxa"/>
            <w:vMerge/>
          </w:tcPr>
          <w:p w:rsidR="00E7620F" w:rsidRDefault="00E7620F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план</w:t>
            </w:r>
          </w:p>
        </w:tc>
        <w:tc>
          <w:tcPr>
            <w:tcW w:w="1186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факт</w:t>
            </w:r>
          </w:p>
        </w:tc>
      </w:tr>
      <w:tr w:rsidR="00E7620F">
        <w:tc>
          <w:tcPr>
            <w:tcW w:w="621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</w:t>
            </w:r>
          </w:p>
        </w:tc>
        <w:tc>
          <w:tcPr>
            <w:tcW w:w="2675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четверть.             </w:t>
            </w:r>
            <w:r>
              <w:rPr>
                <w:rFonts w:ascii="Times New Roman" w:hAnsi="Times New Roman"/>
                <w:b/>
                <w:sz w:val="24"/>
              </w:rPr>
              <w:t>Долгота дня</w:t>
            </w:r>
            <w:r>
              <w:rPr>
                <w:rFonts w:ascii="Times New Roman" w:hAnsi="Times New Roman"/>
                <w:sz w:val="24"/>
              </w:rPr>
              <w:t xml:space="preserve">.           </w:t>
            </w:r>
            <w:r>
              <w:rPr>
                <w:rFonts w:ascii="Times New Roman" w:hAnsi="Times New Roman"/>
                <w:sz w:val="24"/>
              </w:rPr>
              <w:t xml:space="preserve">    Введение.                      Влияние солнца на смену времен года.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рисунка. Нахождение и показ объектов. Называние объектов неживой природы. Зарисовка выбранного объекта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4.09-6.09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2675" w:type="dxa"/>
          </w:tcPr>
          <w:p w:rsidR="00E7620F" w:rsidRDefault="00E762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E7620F" w:rsidRDefault="00B022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Влияние солнца на смену времен года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1ч.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Зарисовка объекта природы. Называние объектов природы. Отгадывание загадок.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11.09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Сутки. Солнце и жизнь растений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1ч.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Определение времени суток по изображению. Составление рассказа по картинке. Определение соответствия по </w:t>
            </w:r>
            <w:r>
              <w:rPr>
                <w:rFonts w:ascii="Times New Roman" w:hAnsi="Times New Roman"/>
                <w:sz w:val="24"/>
              </w:rPr>
              <w:lastRenderedPageBreak/>
              <w:t>картинке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13.09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4</w:t>
            </w:r>
          </w:p>
        </w:tc>
        <w:tc>
          <w:tcPr>
            <w:tcW w:w="2675" w:type="dxa"/>
          </w:tcPr>
          <w:p w:rsidR="00E7620F" w:rsidRDefault="00E7620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Утро, день,</w:t>
            </w:r>
            <w:r>
              <w:rPr>
                <w:rFonts w:ascii="Times New Roman" w:hAnsi="Times New Roman"/>
                <w:sz w:val="24"/>
              </w:rPr>
              <w:t xml:space="preserve"> вечер ночь</w:t>
            </w:r>
          </w:p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Рассматривание рисунка. Показ на рисунке объектов природы. Ответы на вопросы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18.09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Долгота дня летом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Дифференциация изображений. Составление рассказа о видах деятельности. Показ объектов на рисунке. Составление рассказа по рисунку. </w:t>
            </w:r>
            <w:r>
              <w:rPr>
                <w:rFonts w:ascii="Times New Roman" w:hAnsi="Times New Roman"/>
                <w:sz w:val="24"/>
              </w:rPr>
              <w:t>Зарисовка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20.09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6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Занятие людей в течение суток летом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Рассматривание схемы. Определение положения объекта. Составление рассказа по рисунку. Нахождение несоответствия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25.09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7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Долгота дня зимой</w:t>
            </w:r>
          </w:p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Рассматривание схемы. Составление рассказа о </w:t>
            </w:r>
            <w:r>
              <w:rPr>
                <w:rFonts w:ascii="Times New Roman" w:hAnsi="Times New Roman"/>
                <w:sz w:val="24"/>
              </w:rPr>
              <w:t>деятельности в различное время суток. Ответы на вопросы. Составление рассказа по опорным картинкам. Зарисовка в тетради схематичного изображения предмета. Определение по рисункам времени года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27.09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8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 людей в течение суток зимой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Отработка навык</w:t>
            </w:r>
            <w:r>
              <w:rPr>
                <w:rFonts w:ascii="Times New Roman" w:hAnsi="Times New Roman"/>
                <w:sz w:val="24"/>
              </w:rPr>
              <w:t>ов распределения деятельности днем зимой. Ознакомление с понятиями долгота дня. Составление рассказа о зимнем дне самостоятельно или с помощью учителя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2.10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9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Времена года</w:t>
            </w:r>
            <w:r>
              <w:rPr>
                <w:rFonts w:ascii="Times New Roman" w:hAnsi="Times New Roman"/>
                <w:sz w:val="24"/>
              </w:rPr>
              <w:t xml:space="preserve">                  Осень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Рассматривание рисунков. Нахождение рисунка в </w:t>
            </w:r>
            <w:r>
              <w:rPr>
                <w:rFonts w:ascii="Times New Roman" w:hAnsi="Times New Roman"/>
                <w:sz w:val="24"/>
              </w:rPr>
              <w:t xml:space="preserve">соответствии с темой. </w:t>
            </w:r>
            <w:r>
              <w:rPr>
                <w:rFonts w:ascii="Times New Roman" w:hAnsi="Times New Roman"/>
                <w:sz w:val="24"/>
              </w:rPr>
              <w:lastRenderedPageBreak/>
              <w:t>Работа с календарем. Ответы на вопросы. Нахождение различий на рисунках. Прослушивание текста, стихотворения. Определение по схеме причины сезонных изменений. Работа с опорными словами (осень, листопад)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4.10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10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осенью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</w:t>
            </w:r>
            <w:r>
              <w:rPr>
                <w:rFonts w:ascii="Times New Roman" w:hAnsi="Times New Roman"/>
                <w:sz w:val="24"/>
              </w:rPr>
              <w:t>ослушивание текста, стихотворения. Нахождение признаков объектов по рисункам. Ответы на вопросы. Составление рассказа с опорой на схему, иллюстрацию. Работа с опорными словами (сентябрь, октябрь, ноябрь, заморозки). Зарисовка объектов природы с опорой на и</w:t>
            </w:r>
            <w:r>
              <w:rPr>
                <w:rFonts w:ascii="Times New Roman" w:hAnsi="Times New Roman"/>
                <w:sz w:val="24"/>
              </w:rPr>
              <w:t>ллюстрацию.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9.10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Животные осенью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рассказа с опорой на иллюстрации. Классификация объектов по назначению. Объяснение выбора объектов и предметов. Прослушивание стихотворения. Работа с опорными словами (урожай, грибы)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11.10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12</w:t>
            </w:r>
          </w:p>
        </w:tc>
        <w:tc>
          <w:tcPr>
            <w:tcW w:w="2675" w:type="dxa"/>
          </w:tcPr>
          <w:p w:rsidR="00E7620F" w:rsidRDefault="00E762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E7620F" w:rsidRDefault="00B022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Занятия </w:t>
            </w:r>
            <w:r>
              <w:rPr>
                <w:rFonts w:ascii="Times New Roman" w:hAnsi="Times New Roman"/>
                <w:sz w:val="24"/>
              </w:rPr>
              <w:t>людей и одежда осенью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Классификация и выбор предметов по картинкам (одежда, игры, предметы для игры).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16.10-18.10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13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Погода. Календарь природы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Перечисление осенних месяцев. Узнавание и называние дней недели. Определение дня недели по указанию учите</w:t>
            </w:r>
            <w:r>
              <w:rPr>
                <w:rFonts w:ascii="Times New Roman" w:hAnsi="Times New Roman"/>
                <w:sz w:val="24"/>
              </w:rPr>
              <w:t xml:space="preserve">ля. Определение на </w:t>
            </w:r>
            <w:r>
              <w:rPr>
                <w:rFonts w:ascii="Times New Roman" w:hAnsi="Times New Roman"/>
                <w:sz w:val="24"/>
              </w:rPr>
              <w:lastRenderedPageBreak/>
              <w:t>календаре сроков осенних каникул, времени занятий и отдыха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23.10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14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Зима. Признаки зимы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Нахождение различий в изображениях. Прослушивание текста. Определение причин сезонных изменений по схеме. Проведение опыта совместно с учителем.</w:t>
            </w:r>
            <w:r>
              <w:rPr>
                <w:rFonts w:ascii="Times New Roman" w:hAnsi="Times New Roman"/>
                <w:sz w:val="24"/>
              </w:rPr>
              <w:t xml:space="preserve"> Вырезывание объекта природы (аппликация) по готовому образцу. Работа с опорными словами (зима, снегопад)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25.10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15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четверть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                    Растения зимой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Нахождение и называние признаков сезона на иллюстрациях. Называние объектов природы по </w:t>
            </w:r>
            <w:r>
              <w:rPr>
                <w:rFonts w:ascii="Times New Roman" w:hAnsi="Times New Roman"/>
                <w:sz w:val="24"/>
              </w:rPr>
              <w:t>иллюстрациям.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8.11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16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Животные зимой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Составление рассказа-описания животных. Изготовление кормушки по образцу. </w:t>
            </w:r>
            <w:proofErr w:type="gramStart"/>
            <w:r>
              <w:rPr>
                <w:rFonts w:ascii="Times New Roman" w:hAnsi="Times New Roman"/>
                <w:sz w:val="24"/>
              </w:rPr>
              <w:t>Работа с опорными словами (снег,  сорока, дятел, лиса, заяц, еж, белка).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Сравнение внешнего вида животных в различное время года. Нахождение</w:t>
            </w:r>
            <w:r>
              <w:rPr>
                <w:rFonts w:ascii="Times New Roman" w:hAnsi="Times New Roman"/>
                <w:sz w:val="24"/>
              </w:rPr>
              <w:t xml:space="preserve"> несоответствия в изображении, тексте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13.11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17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Занятия и одежда зимой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Классификация и выбор предметов по картинкам (одежда, игры, предметы для игры). Рассматривание иллюстрации к сказке «Два Мороза», игра «Два Мороза» Заучивание стихотворного текста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15.11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18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Погода.           Календарь природы.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Перечисление зимних месяцев. Узнавание и называние дней недели. Определение дня недели по указанию учителя. Определение на календаре периодов зимних каникул, времени занятий и отдыха, праздничных дней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20.1</w:t>
            </w:r>
            <w:r>
              <w:rPr>
                <w:rFonts w:ascii="Times New Roman" w:hAnsi="Times New Roman"/>
                <w:b/>
                <w:sz w:val="28"/>
              </w:rPr>
              <w:t>1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19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Весна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Нахождение различий по картинке. Прослушивание текста, стихотворения. Определение причин сезонных изменений по схеме. Знакомство с правилом безопасного поведения вблизи крыш домой. Работа с опорными словами (весна, ручьи, почки)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22.11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весной. Признаки весны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Прослушивание текста. Нахождение признаков весны по иллюстрациям. Ответы на вопросы по тексту учебника. Рассматривание и называние изображенных объектов природы (насекомых, птиц). Рисование объекта природы (подснежника) </w:t>
            </w:r>
            <w:r>
              <w:rPr>
                <w:rFonts w:ascii="Times New Roman" w:hAnsi="Times New Roman"/>
                <w:sz w:val="24"/>
              </w:rPr>
              <w:t>по образцу. Разучивание стихотворения. Работа схеме (солнце снег, капля, ручьи)</w:t>
            </w:r>
            <w:proofErr w:type="gramStart"/>
            <w:r>
              <w:rPr>
                <w:rFonts w:ascii="Times New Roman" w:hAnsi="Times New Roman"/>
                <w:sz w:val="24"/>
              </w:rPr>
              <w:t>,п</w:t>
            </w:r>
            <w:proofErr w:type="gramEnd"/>
            <w:r>
              <w:rPr>
                <w:rFonts w:ascii="Times New Roman" w:hAnsi="Times New Roman"/>
                <w:sz w:val="24"/>
              </w:rPr>
              <w:t>риход весны. Запоминание правил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27.11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21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весной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Нахождение и называние признаков сезона на иллюстрациях. Называние объектов </w:t>
            </w:r>
            <w:r>
              <w:rPr>
                <w:rFonts w:ascii="Times New Roman" w:hAnsi="Times New Roman"/>
                <w:sz w:val="24"/>
              </w:rPr>
              <w:lastRenderedPageBreak/>
              <w:t>природы по иллюстрациям</w:t>
            </w:r>
            <w:proofErr w:type="gramStart"/>
            <w:r>
              <w:rPr>
                <w:rFonts w:ascii="Times New Roman" w:hAnsi="Times New Roman"/>
                <w:sz w:val="24"/>
              </w:rPr>
              <w:t>.(</w:t>
            </w:r>
            <w:proofErr w:type="gramEnd"/>
            <w:r>
              <w:rPr>
                <w:rFonts w:ascii="Times New Roman" w:hAnsi="Times New Roman"/>
                <w:sz w:val="24"/>
              </w:rPr>
              <w:t>мать-и-мачех</w:t>
            </w:r>
            <w:r>
              <w:rPr>
                <w:rFonts w:ascii="Times New Roman" w:hAnsi="Times New Roman"/>
                <w:sz w:val="24"/>
              </w:rPr>
              <w:t>а, ландыши). Разучивание стихотворения. Рассматривание рисунка.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29.11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22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Животные весной.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рассказа-описания животных: лиса, заяц, еж, белка. Сравнение внешнего вида животных в различное время года.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4.12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23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Занятия и одежда весной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Нахождение и называние предметов на рисунке. Выделение нужных предметов (одежды) после прослушивания стихотворения. Ответы на вопросы по рисункам (занятия людей весной)</w:t>
            </w:r>
          </w:p>
        </w:tc>
        <w:tc>
          <w:tcPr>
            <w:tcW w:w="1237" w:type="dxa"/>
          </w:tcPr>
          <w:p w:rsidR="00E7620F" w:rsidRDefault="00B02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6.12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24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Погода. Календарь природы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Перечисление весенних месяцев. Узнавание и </w:t>
            </w:r>
            <w:r>
              <w:rPr>
                <w:rFonts w:ascii="Times New Roman" w:hAnsi="Times New Roman"/>
                <w:sz w:val="24"/>
              </w:rPr>
              <w:t>называние дней недели. Определение дня недели по указанию учителя. Определение на календаре периодов весенних каникул, времени занятий и отдыха, праздничных дней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11.12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25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Лето. Признаки лета.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Нахождение различий на рисунках. Нахождение признаков лета </w:t>
            </w:r>
            <w:r>
              <w:rPr>
                <w:rFonts w:ascii="Times New Roman" w:hAnsi="Times New Roman"/>
                <w:sz w:val="24"/>
              </w:rPr>
              <w:t xml:space="preserve">по опорным схемам. Работа с календарем (название летних месяцев, летние каникулы, выход в школу). Рисование по теме «Лето» после прослушивания стихотворения. Определение цветовой гаммы рисунка. Работа </w:t>
            </w:r>
            <w:r>
              <w:rPr>
                <w:rFonts w:ascii="Times New Roman" w:hAnsi="Times New Roman"/>
                <w:sz w:val="24"/>
              </w:rPr>
              <w:lastRenderedPageBreak/>
              <w:t>с опорными словами (лето, цветы). Определение безопасно</w:t>
            </w:r>
            <w:r>
              <w:rPr>
                <w:rFonts w:ascii="Times New Roman" w:hAnsi="Times New Roman"/>
                <w:sz w:val="24"/>
              </w:rPr>
              <w:t>го поведения по рисунку</w:t>
            </w:r>
          </w:p>
        </w:tc>
        <w:tc>
          <w:tcPr>
            <w:tcW w:w="1237" w:type="dxa"/>
          </w:tcPr>
          <w:p w:rsidR="00E7620F" w:rsidRDefault="00B02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13.12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26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летом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рассказа по рисунку. Определение последовательности объектов по рисунку. Знакомство с правилом безопасного поведения в природе. Ответы на вопросы. Прослушивание текста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18.12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27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Животные </w:t>
            </w:r>
            <w:r>
              <w:rPr>
                <w:rFonts w:ascii="Times New Roman" w:hAnsi="Times New Roman"/>
                <w:sz w:val="24"/>
              </w:rPr>
              <w:t>летом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рассказа-описания животных: лиса, заяц, еж, белка. Сравнение внешнего вида животных в различное время года.</w:t>
            </w:r>
          </w:p>
        </w:tc>
        <w:tc>
          <w:tcPr>
            <w:tcW w:w="1237" w:type="dxa"/>
          </w:tcPr>
          <w:p w:rsidR="00E7620F" w:rsidRDefault="00B02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20.12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28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Занятия и </w:t>
            </w:r>
          </w:p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одежда летом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Классификация предметов по картинке. Рассматривание и определение занятий детей в летний </w:t>
            </w:r>
            <w:r>
              <w:rPr>
                <w:rFonts w:ascii="Times New Roman" w:hAnsi="Times New Roman"/>
                <w:sz w:val="24"/>
              </w:rPr>
              <w:t>период. Заучивание телефона помощи в любых ситуациях. Составление рассказа о безопасном поведении около водоемов (по опорным вопросам). Дифференциация летних объектов для игр (игрушки). Разучивание подвижной игры «Рыбак и рыбаки»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25.12-27.12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29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Нежив</w:t>
            </w:r>
            <w:r>
              <w:rPr>
                <w:rFonts w:ascii="Times New Roman" w:hAnsi="Times New Roman"/>
                <w:b/>
                <w:sz w:val="24"/>
              </w:rPr>
              <w:t>ая природа. 3</w:t>
            </w:r>
            <w:r>
              <w:rPr>
                <w:rFonts w:ascii="Times New Roman" w:hAnsi="Times New Roman"/>
                <w:sz w:val="24"/>
              </w:rPr>
              <w:t>четверть.                Вода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рисунка. Нахождение и показ объектов. Называние объектов неживой природы. Зарисовка выбранного объекта</w:t>
            </w:r>
          </w:p>
        </w:tc>
        <w:tc>
          <w:tcPr>
            <w:tcW w:w="1237" w:type="dxa"/>
          </w:tcPr>
          <w:p w:rsidR="00E7620F" w:rsidRDefault="00B022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10.01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30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Вода горячая и </w:t>
            </w:r>
            <w:r>
              <w:rPr>
                <w:rFonts w:ascii="Times New Roman" w:hAnsi="Times New Roman"/>
                <w:sz w:val="24"/>
              </w:rPr>
              <w:lastRenderedPageBreak/>
              <w:t>холодная.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Зарисовка объекта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природы. Называние объектов </w:t>
            </w:r>
            <w:r>
              <w:rPr>
                <w:rFonts w:ascii="Times New Roman" w:hAnsi="Times New Roman"/>
                <w:sz w:val="24"/>
              </w:rPr>
              <w:t>природы. Отгадывание загадок. Чаепитие.</w:t>
            </w:r>
          </w:p>
        </w:tc>
        <w:tc>
          <w:tcPr>
            <w:tcW w:w="1237" w:type="dxa"/>
          </w:tcPr>
          <w:p w:rsidR="00E7620F" w:rsidRDefault="00B022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15.01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31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Температура воды.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температуры воды. Термометр (градусник).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17.01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32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Вода в природе</w:t>
            </w:r>
          </w:p>
        </w:tc>
        <w:tc>
          <w:tcPr>
            <w:tcW w:w="1011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Рассматривание рисунка. Показ на рисунке объектов природы, реки, ера, болота, пруды. Дождь, лед, </w:t>
            </w:r>
            <w:r>
              <w:rPr>
                <w:rFonts w:ascii="Times New Roman" w:hAnsi="Times New Roman"/>
                <w:sz w:val="24"/>
              </w:rPr>
              <w:t xml:space="preserve">снег, </w:t>
            </w:r>
            <w:proofErr w:type="spellStart"/>
            <w:r>
              <w:rPr>
                <w:rFonts w:ascii="Times New Roman" w:hAnsi="Times New Roman"/>
                <w:sz w:val="24"/>
              </w:rPr>
              <w:t>пар</w:t>
            </w:r>
            <w:proofErr w:type="gramStart"/>
            <w:r>
              <w:rPr>
                <w:rFonts w:ascii="Times New Roman" w:hAnsi="Times New Roman"/>
                <w:sz w:val="24"/>
              </w:rPr>
              <w:t>.О</w:t>
            </w:r>
            <w:proofErr w:type="gramEnd"/>
            <w:r>
              <w:rPr>
                <w:rFonts w:ascii="Times New Roman" w:hAnsi="Times New Roman"/>
                <w:sz w:val="24"/>
              </w:rPr>
              <w:t>тветы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на вопросы. Чтение стихов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22.01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33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воды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Дифференциация изображений. Составление рассказа о видах деятельности. Показ объектов на рисунке. Составление рассказа по рисунку. Зарисовка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24.01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34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Живая природа</w:t>
            </w:r>
          </w:p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Части </w:t>
            </w:r>
            <w:r>
              <w:rPr>
                <w:rFonts w:ascii="Times New Roman" w:hAnsi="Times New Roman"/>
                <w:sz w:val="24"/>
              </w:rPr>
              <w:t>растений: корень, стебель, лист, цветок, цветы. Сравнение частей растений и нахождение различий (лист, стебель, корень). Нахождение частей растений по рисунку. Ответы на вопросы по различию растений.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29.01-31.01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35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Жизнь растений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рисунк</w:t>
            </w:r>
            <w:r>
              <w:rPr>
                <w:rFonts w:ascii="Times New Roman" w:hAnsi="Times New Roman"/>
                <w:sz w:val="24"/>
              </w:rPr>
              <w:t>а. Определение условий для роста растений.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5.02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36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влаголюбивые и засухоустойчивые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Условия для жизни растений. Рассматривание иллюстраций. Зарисовка.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7.02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37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светолюбивые и тенелюбивые.</w:t>
            </w:r>
          </w:p>
        </w:tc>
        <w:tc>
          <w:tcPr>
            <w:tcW w:w="1011" w:type="dxa"/>
          </w:tcPr>
          <w:p w:rsidR="00E7620F" w:rsidRDefault="00B022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Рассматривание иллюстраций. Нахождение </w:t>
            </w:r>
            <w:r>
              <w:rPr>
                <w:rFonts w:ascii="Times New Roman" w:hAnsi="Times New Roman"/>
                <w:sz w:val="24"/>
              </w:rPr>
              <w:t xml:space="preserve">объектов природы на рисунке </w:t>
            </w:r>
            <w:r>
              <w:rPr>
                <w:rFonts w:ascii="Times New Roman" w:hAnsi="Times New Roman"/>
                <w:sz w:val="24"/>
              </w:rPr>
              <w:lastRenderedPageBreak/>
              <w:t>(цветы). Нахождение сходства и различий объектов природы (цветы) по рисунку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12.02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38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Комнатные растения.</w:t>
            </w:r>
          </w:p>
        </w:tc>
        <w:tc>
          <w:tcPr>
            <w:tcW w:w="1011" w:type="dxa"/>
          </w:tcPr>
          <w:p w:rsidR="00E7620F" w:rsidRDefault="00B022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Рассматривание изображения растений и семян. Прослушивание текста, ответы на вопросы. Составление описательного расска</w:t>
            </w:r>
            <w:r>
              <w:rPr>
                <w:rFonts w:ascii="Times New Roman" w:hAnsi="Times New Roman"/>
                <w:sz w:val="24"/>
              </w:rPr>
              <w:t>за по рисунку. Выбор объекта природы по условию (с помощью рисунков)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14.02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39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Уход за  комнатными  растениями.</w:t>
            </w:r>
          </w:p>
        </w:tc>
        <w:tc>
          <w:tcPr>
            <w:tcW w:w="1011" w:type="dxa"/>
          </w:tcPr>
          <w:p w:rsidR="00E7620F" w:rsidRDefault="00B022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Практические действия: протирание листьев, полив растения, рыхление почвы. Отбор инвентаря для ухода за растениями, называние предметов. </w:t>
            </w:r>
            <w:r>
              <w:rPr>
                <w:rFonts w:ascii="Times New Roman" w:hAnsi="Times New Roman"/>
                <w:sz w:val="24"/>
              </w:rPr>
              <w:t>Проговаривание названий растений и инвентаря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19.02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40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Овощи.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Прослушивание текста. Рассматривание иллюстраций (овощи). Нахождение и называние знакомых объектов на картинке (овощи).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21.02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41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Огород.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Рассматривание иллюстраций (растения зимой, </w:t>
            </w:r>
            <w:r>
              <w:rPr>
                <w:rFonts w:ascii="Times New Roman" w:hAnsi="Times New Roman"/>
                <w:sz w:val="24"/>
              </w:rPr>
              <w:t>весной, летом, осенью). Ответы на вопросы по тексту и иллюстрациям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26.02-28.02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42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Овощи и питание человека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Составление рассказа об использовании семян (приготовлении пищи). Составление рассказа по картинке (проращивание растения из семян). </w:t>
            </w:r>
            <w:r>
              <w:rPr>
                <w:rFonts w:ascii="Times New Roman" w:hAnsi="Times New Roman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sz w:val="24"/>
              </w:rPr>
              <w:lastRenderedPageBreak/>
              <w:t>по посадке растения (семени). Работа по опорным словам (семена, свет, тепло, вода)</w:t>
            </w:r>
          </w:p>
        </w:tc>
        <w:tc>
          <w:tcPr>
            <w:tcW w:w="1237" w:type="dxa"/>
          </w:tcPr>
          <w:p w:rsidR="00E7620F" w:rsidRDefault="00B02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4.03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43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Сад.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и называние знакомых объектов природы (деревья, кустарники). Практическое определение объектов природы (деревьев и кустарни</w:t>
            </w:r>
            <w:r>
              <w:rPr>
                <w:rFonts w:ascii="Times New Roman" w:hAnsi="Times New Roman"/>
                <w:sz w:val="24"/>
              </w:rPr>
              <w:t>ков) на пришкольном участке (экскурсия). Работа с опорными словами (калина, сирень, смородина, крыжовник)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6.03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44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Фрукты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Рассматривание иллюстраций (фрукты). Нахождение и называние знакомых объектов на картинке (фрукты). Работа с опорными словами </w:t>
            </w:r>
            <w:r>
              <w:rPr>
                <w:rFonts w:ascii="Times New Roman" w:hAnsi="Times New Roman"/>
                <w:sz w:val="24"/>
              </w:rPr>
              <w:t>(плоды, овощи, фрукты). Составление описательного рассказа по картинке (описание фруктов).</w:t>
            </w:r>
          </w:p>
        </w:tc>
        <w:tc>
          <w:tcPr>
            <w:tcW w:w="1237" w:type="dxa"/>
          </w:tcPr>
          <w:p w:rsidR="00E7620F" w:rsidRDefault="00B02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11.03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45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Фрукты в питании человека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Составление рассказа по вопросам (польза овощей и фруктов). Составление рассказа по опорным схемам. Прослушивание (чтение) </w:t>
            </w:r>
            <w:r>
              <w:rPr>
                <w:rFonts w:ascii="Times New Roman" w:hAnsi="Times New Roman"/>
                <w:sz w:val="24"/>
              </w:rPr>
              <w:t>стихотворного текста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13.03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46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Уход за растениями сада и огорода.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ухода за огородом и садом. Определение и называние знакомых объектов (инструменты, приспособления, почва).</w:t>
            </w:r>
          </w:p>
        </w:tc>
        <w:tc>
          <w:tcPr>
            <w:tcW w:w="1237" w:type="dxa"/>
          </w:tcPr>
          <w:p w:rsidR="00E7620F" w:rsidRDefault="00B02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18.03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47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Животные                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4</w:t>
            </w:r>
            <w:r>
              <w:rPr>
                <w:rFonts w:ascii="Times New Roman" w:hAnsi="Times New Roman"/>
                <w:sz w:val="24"/>
              </w:rPr>
              <w:t xml:space="preserve">четверть.                  </w:t>
            </w:r>
            <w:r>
              <w:rPr>
                <w:rFonts w:ascii="Times New Roman" w:hAnsi="Times New Roman"/>
                <w:sz w:val="24"/>
              </w:rPr>
              <w:t>Животные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Рассматривание </w:t>
            </w:r>
            <w:r>
              <w:rPr>
                <w:rFonts w:ascii="Times New Roman" w:hAnsi="Times New Roman"/>
                <w:sz w:val="24"/>
              </w:rPr>
              <w:lastRenderedPageBreak/>
              <w:t>рисунков с изображением животных, называние и показ знакомых объектов. Сравнение животных по размеру, образу жизни, способам передвижения. Зарисовка животного (по контуру)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20.03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48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Кошка и рысь.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Выделение и показ частей тела</w:t>
            </w:r>
            <w:r>
              <w:rPr>
                <w:rFonts w:ascii="Times New Roman" w:hAnsi="Times New Roman"/>
                <w:sz w:val="24"/>
              </w:rPr>
              <w:t xml:space="preserve"> у животных. Описание животного по образцу (с помощью учителя). Работа с опорными словами (голова, туловище, ноги, хвост)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</w:rPr>
              <w:t>есто обитания животных. Заучивание прибаутки.</w:t>
            </w:r>
          </w:p>
        </w:tc>
        <w:tc>
          <w:tcPr>
            <w:tcW w:w="1237" w:type="dxa"/>
          </w:tcPr>
          <w:p w:rsidR="00E7620F" w:rsidRDefault="00B022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01.04-3.04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49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Породы кошек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Нахождение и называние животных (форма тела, окраска, </w:t>
            </w:r>
            <w:r>
              <w:rPr>
                <w:rFonts w:ascii="Times New Roman" w:hAnsi="Times New Roman"/>
                <w:sz w:val="24"/>
              </w:rPr>
              <w:t>повадки, место обитания). Сравнение животных по внешнему виду, окраске. Составление рассказа о животном по способам передвижения. Разучивание игры «Кто как ходит». Работа по опорным словам (шерсть, лапы, хвост, усы)</w:t>
            </w:r>
          </w:p>
        </w:tc>
        <w:tc>
          <w:tcPr>
            <w:tcW w:w="1237" w:type="dxa"/>
          </w:tcPr>
          <w:p w:rsidR="00E7620F" w:rsidRDefault="00B022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8.04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50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Собака и волк.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Рассматриван</w:t>
            </w:r>
            <w:r>
              <w:rPr>
                <w:rFonts w:ascii="Times New Roman" w:hAnsi="Times New Roman"/>
                <w:sz w:val="24"/>
              </w:rPr>
              <w:t xml:space="preserve">ие иллюстрации, называние знакомых животных. Определение и называние детенышей животных. Составление рассказа по прослушанному тексту. Питание, повадки. Места обитания. Сходство и </w:t>
            </w:r>
            <w:r>
              <w:rPr>
                <w:rFonts w:ascii="Times New Roman" w:hAnsi="Times New Roman"/>
                <w:sz w:val="24"/>
              </w:rPr>
              <w:lastRenderedPageBreak/>
              <w:t>различие.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10.04-15.04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51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Породы собак.</w:t>
            </w:r>
          </w:p>
        </w:tc>
        <w:tc>
          <w:tcPr>
            <w:tcW w:w="1011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Прослушивание текста «Домашние </w:t>
            </w:r>
            <w:r>
              <w:rPr>
                <w:rFonts w:ascii="Times New Roman" w:hAnsi="Times New Roman"/>
                <w:sz w:val="24"/>
              </w:rPr>
              <w:t xml:space="preserve">животные». Определение и называние животных по рисунку. Рисование (аппликация) «Домашнее животное». Экскурсия в </w:t>
            </w:r>
            <w:proofErr w:type="spellStart"/>
            <w:r>
              <w:rPr>
                <w:rFonts w:ascii="Times New Roman" w:hAnsi="Times New Roman"/>
                <w:sz w:val="24"/>
              </w:rPr>
              <w:t>зоомагазин</w:t>
            </w:r>
            <w:proofErr w:type="gramStart"/>
            <w:r>
              <w:rPr>
                <w:rFonts w:ascii="Times New Roman" w:hAnsi="Times New Roman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</w:rPr>
              <w:t>азные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породы собак.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17.04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52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Рыбы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Рассматривание и называние животных по рисункам. Соотнесение изображения животного с местом </w:t>
            </w:r>
            <w:r>
              <w:rPr>
                <w:rFonts w:ascii="Times New Roman" w:hAnsi="Times New Roman"/>
                <w:sz w:val="24"/>
              </w:rPr>
              <w:t>обитания. Узнавание и называние сказочных героев – диких животных. Составление сказки по рисунку. Работа с опорными словами (голова, жабры, плавники, хвост, туловище). Щука, окунь. Аквариум.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22.04-24.04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53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Человек</w:t>
            </w:r>
            <w:r>
              <w:rPr>
                <w:rFonts w:ascii="Times New Roman" w:hAnsi="Times New Roman"/>
                <w:sz w:val="24"/>
              </w:rPr>
              <w:t xml:space="preserve">.             </w:t>
            </w:r>
          </w:p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Гигиена человека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Нахожд</w:t>
            </w:r>
            <w:r>
              <w:rPr>
                <w:rFonts w:ascii="Times New Roman" w:hAnsi="Times New Roman"/>
                <w:sz w:val="24"/>
              </w:rPr>
              <w:t>ение сходства и различий объектов природы. Работа с опорными словами (люди, возраст, пол). Составление рассказа о себе по опорным вопросам. Физкультура. Закаливание. Комплекс упражнений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06.05-08.05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54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Органы пищеварения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Нахождение и показ органов на </w:t>
            </w:r>
            <w:r>
              <w:rPr>
                <w:rFonts w:ascii="Times New Roman" w:hAnsi="Times New Roman"/>
                <w:sz w:val="24"/>
              </w:rPr>
              <w:t>рисунке (на объекте), называние частей тела. Правила ухода за зубами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13.06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55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Органы пищеварения</w:t>
            </w:r>
          </w:p>
        </w:tc>
        <w:tc>
          <w:tcPr>
            <w:tcW w:w="101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Нахождение и показ органов на рисунке (на объекте), называние частей тела. Правила </w:t>
            </w:r>
            <w:r>
              <w:rPr>
                <w:rFonts w:ascii="Times New Roman" w:hAnsi="Times New Roman"/>
                <w:sz w:val="24"/>
              </w:rPr>
              <w:lastRenderedPageBreak/>
              <w:t>ухода за зубами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15.05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56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Питание человека.</w:t>
            </w:r>
          </w:p>
        </w:tc>
        <w:tc>
          <w:tcPr>
            <w:tcW w:w="1011" w:type="dxa"/>
          </w:tcPr>
          <w:p w:rsidR="00E7620F" w:rsidRDefault="00B022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</w:rPr>
              <w:t>2ч</w:t>
            </w:r>
          </w:p>
        </w:tc>
        <w:tc>
          <w:tcPr>
            <w:tcW w:w="2624" w:type="dxa"/>
          </w:tcPr>
          <w:p w:rsidR="00E7620F" w:rsidRDefault="00B022A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Разучивание правила </w:t>
            </w:r>
            <w:r>
              <w:rPr>
                <w:rFonts w:ascii="Times New Roman" w:hAnsi="Times New Roman"/>
                <w:sz w:val="24"/>
              </w:rPr>
              <w:t>гигиены питания. Рассматривание рисунков. Определение правила гигиены по рисункам. Разучивание стихотворения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20.05-22.05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57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питания.</w:t>
            </w:r>
          </w:p>
        </w:tc>
        <w:tc>
          <w:tcPr>
            <w:tcW w:w="1011" w:type="dxa"/>
          </w:tcPr>
          <w:p w:rsidR="00E7620F" w:rsidRDefault="00B022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Определение и называние органов пищеварения. Рассматривание изображений. Нахождение сходства и различий по </w:t>
            </w:r>
            <w:r>
              <w:rPr>
                <w:rFonts w:ascii="Times New Roman" w:hAnsi="Times New Roman"/>
                <w:sz w:val="24"/>
              </w:rPr>
              <w:t>рисункам. Работа с опорными словами.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27.05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7620F">
        <w:tc>
          <w:tcPr>
            <w:tcW w:w="621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58</w:t>
            </w:r>
          </w:p>
        </w:tc>
        <w:tc>
          <w:tcPr>
            <w:tcW w:w="2675" w:type="dxa"/>
          </w:tcPr>
          <w:p w:rsidR="00E7620F" w:rsidRDefault="00B022A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Профилактика отравлений.</w:t>
            </w:r>
          </w:p>
        </w:tc>
        <w:tc>
          <w:tcPr>
            <w:tcW w:w="1011" w:type="dxa"/>
          </w:tcPr>
          <w:p w:rsidR="00E7620F" w:rsidRDefault="00B022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</w:rPr>
              <w:t>1ч</w:t>
            </w:r>
          </w:p>
        </w:tc>
        <w:tc>
          <w:tcPr>
            <w:tcW w:w="2624" w:type="dxa"/>
          </w:tcPr>
          <w:p w:rsidR="00E7620F" w:rsidRDefault="00B022A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Прослушивание текста (строение глаз). Чтение стихотворного текста, ответы на вопросы. Определение функции глаз по рисункам. Рисование предмета. Нахождение и называние частей объект</w:t>
            </w:r>
            <w:r>
              <w:rPr>
                <w:rFonts w:ascii="Times New Roman" w:hAnsi="Times New Roman"/>
                <w:sz w:val="24"/>
              </w:rPr>
              <w:t xml:space="preserve">а (брови, века, ресницы) на картинке и у себя. </w:t>
            </w:r>
            <w:proofErr w:type="gramStart"/>
            <w:r>
              <w:rPr>
                <w:rFonts w:ascii="Times New Roman" w:hAnsi="Times New Roman"/>
                <w:sz w:val="24"/>
              </w:rPr>
              <w:t>Работа с опорными словами (брови, веки, ресницы), предложениями (глаза – орган зрения).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Разучивание правил гигиены зрения. Дидактическая игра по иллюстрациям «Назови, кому принадлежат глаза». Разучивание гимна</w:t>
            </w:r>
            <w:r>
              <w:rPr>
                <w:rFonts w:ascii="Times New Roman" w:hAnsi="Times New Roman"/>
                <w:sz w:val="24"/>
              </w:rPr>
              <w:t>стики для глаз «Автобус»</w:t>
            </w:r>
          </w:p>
        </w:tc>
        <w:tc>
          <w:tcPr>
            <w:tcW w:w="1237" w:type="dxa"/>
          </w:tcPr>
          <w:p w:rsidR="00E7620F" w:rsidRDefault="00B022A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29.05</w:t>
            </w:r>
          </w:p>
        </w:tc>
        <w:tc>
          <w:tcPr>
            <w:tcW w:w="1186" w:type="dxa"/>
          </w:tcPr>
          <w:p w:rsidR="00E7620F" w:rsidRDefault="00E7620F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</w:tbl>
    <w:p w:rsidR="00E7620F" w:rsidRDefault="00E762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E7620F" w:rsidRDefault="00E762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E7620F" w:rsidRDefault="00E762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E7620F" w:rsidRDefault="00E7620F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E7620F" w:rsidRDefault="00B022AD">
      <w:pPr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lastRenderedPageBreak/>
        <w:t>Учебно</w:t>
      </w:r>
      <w:proofErr w:type="spellEnd"/>
      <w:r>
        <w:rPr>
          <w:rFonts w:ascii="Times New Roman" w:hAnsi="Times New Roman"/>
          <w:b/>
          <w:sz w:val="28"/>
        </w:rPr>
        <w:t>- методическое и материально- техническое обеспечение образовательного процесса:</w:t>
      </w:r>
    </w:p>
    <w:p w:rsidR="00E7620F" w:rsidRDefault="00B022A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Книгопечатная продукция</w:t>
      </w:r>
    </w:p>
    <w:p w:rsidR="00E7620F" w:rsidRDefault="00B022A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Учебник </w:t>
      </w:r>
    </w:p>
    <w:p w:rsidR="00E7620F" w:rsidRDefault="00B022AD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Учебник « Мир природы и человека» для общеобразовательных организаций, реализующих </w:t>
      </w:r>
      <w:r>
        <w:rPr>
          <w:rFonts w:ascii="Times New Roman" w:hAnsi="Times New Roman"/>
          <w:sz w:val="28"/>
        </w:rPr>
        <w:t xml:space="preserve">адаптированные основные общеобразовательные программы.  В 2-х частях , 2018 г. Авторы: </w:t>
      </w:r>
      <w:proofErr w:type="spellStart"/>
      <w:r>
        <w:rPr>
          <w:rFonts w:ascii="Times New Roman" w:hAnsi="Times New Roman"/>
          <w:sz w:val="28"/>
        </w:rPr>
        <w:t>Н.Б.Матвеева</w:t>
      </w:r>
      <w:proofErr w:type="gramStart"/>
      <w:r>
        <w:rPr>
          <w:rFonts w:ascii="Times New Roman" w:hAnsi="Times New Roman"/>
          <w:sz w:val="28"/>
        </w:rPr>
        <w:t>,И</w:t>
      </w:r>
      <w:proofErr w:type="gramEnd"/>
      <w:r>
        <w:rPr>
          <w:rFonts w:ascii="Times New Roman" w:hAnsi="Times New Roman"/>
          <w:sz w:val="28"/>
        </w:rPr>
        <w:t>.А.Ярочкина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М.А.Попова,Т.О.Куртова</w:t>
      </w:r>
      <w:proofErr w:type="spellEnd"/>
      <w:r>
        <w:rPr>
          <w:rFonts w:ascii="Times New Roman" w:hAnsi="Times New Roman"/>
          <w:sz w:val="28"/>
        </w:rPr>
        <w:t>.</w:t>
      </w:r>
    </w:p>
    <w:p w:rsidR="00E7620F" w:rsidRDefault="00B022AD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Рабочая  тетрадь. «Мир природы и человека» Учебное пособие для  общеобразовательных организаций, реализующих адаптир</w:t>
      </w:r>
      <w:r>
        <w:rPr>
          <w:rFonts w:ascii="Times New Roman" w:hAnsi="Times New Roman"/>
          <w:sz w:val="28"/>
        </w:rPr>
        <w:t>ованные основные общеобразовательные программы.  Н.Б. Матвеева</w:t>
      </w:r>
      <w:proofErr w:type="gramStart"/>
      <w:r>
        <w:rPr>
          <w:rFonts w:ascii="Times New Roman" w:hAnsi="Times New Roman"/>
          <w:sz w:val="28"/>
        </w:rPr>
        <w:t xml:space="preserve">., </w:t>
      </w:r>
      <w:proofErr w:type="gramEnd"/>
      <w:r>
        <w:rPr>
          <w:rFonts w:ascii="Times New Roman" w:hAnsi="Times New Roman"/>
          <w:sz w:val="28"/>
        </w:rPr>
        <w:t>М.А. Попова</w:t>
      </w:r>
    </w:p>
    <w:p w:rsidR="00E7620F" w:rsidRDefault="00B022AD">
      <w:pPr>
        <w:spacing w:after="0" w:line="240" w:lineRule="auto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Технические средства</w:t>
      </w:r>
    </w:p>
    <w:p w:rsidR="00E7620F" w:rsidRDefault="00B022AD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компьютер</w:t>
      </w:r>
    </w:p>
    <w:p w:rsidR="00E7620F" w:rsidRDefault="00B022AD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телевизор</w:t>
      </w:r>
    </w:p>
    <w:p w:rsidR="00E7620F" w:rsidRDefault="00B022AD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-классная доска</w:t>
      </w:r>
    </w:p>
    <w:p w:rsidR="00E7620F" w:rsidRDefault="00E7620F">
      <w:pPr>
        <w:spacing w:after="0" w:line="240" w:lineRule="auto"/>
        <w:rPr>
          <w:rFonts w:ascii="Times New Roman" w:hAnsi="Times New Roman"/>
          <w:sz w:val="28"/>
        </w:rPr>
      </w:pPr>
    </w:p>
    <w:p w:rsidR="00E7620F" w:rsidRDefault="00B022AD">
      <w:pPr>
        <w:spacing w:after="0" w:line="240" w:lineRule="auto"/>
        <w:rPr>
          <w:rFonts w:ascii="Times New Roman" w:hAnsi="Times New Roman"/>
          <w:sz w:val="28"/>
          <w:u w:val="single"/>
        </w:rPr>
      </w:pPr>
      <w:proofErr w:type="spellStart"/>
      <w:r>
        <w:rPr>
          <w:rFonts w:ascii="Times New Roman" w:hAnsi="Times New Roman"/>
          <w:sz w:val="28"/>
          <w:u w:val="single"/>
        </w:rPr>
        <w:t>Учебн</w:t>
      </w:r>
      <w:proofErr w:type="gramStart"/>
      <w:r>
        <w:rPr>
          <w:rFonts w:ascii="Times New Roman" w:hAnsi="Times New Roman"/>
          <w:sz w:val="28"/>
          <w:u w:val="single"/>
        </w:rPr>
        <w:t>о</w:t>
      </w:r>
      <w:proofErr w:type="spellEnd"/>
      <w:r>
        <w:rPr>
          <w:rFonts w:ascii="Times New Roman" w:hAnsi="Times New Roman"/>
          <w:sz w:val="28"/>
          <w:u w:val="single"/>
        </w:rPr>
        <w:t>-</w:t>
      </w:r>
      <w:proofErr w:type="gramEnd"/>
      <w:r>
        <w:rPr>
          <w:rFonts w:ascii="Times New Roman" w:hAnsi="Times New Roman"/>
          <w:sz w:val="28"/>
          <w:u w:val="single"/>
        </w:rPr>
        <w:t xml:space="preserve"> практическое оборудование</w:t>
      </w:r>
    </w:p>
    <w:p w:rsidR="00E7620F" w:rsidRDefault="00B022AD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индивидуальные кассы с набором букв и слогов</w:t>
      </w:r>
    </w:p>
    <w:p w:rsidR="00E7620F" w:rsidRDefault="00B022AD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набор предметных картинок</w:t>
      </w:r>
    </w:p>
    <w:p w:rsidR="00E7620F" w:rsidRDefault="00E7620F">
      <w:pPr>
        <w:spacing w:line="360" w:lineRule="auto"/>
        <w:jc w:val="both"/>
        <w:rPr>
          <w:rFonts w:ascii="Times New Roman" w:hAnsi="Times New Roman"/>
          <w:sz w:val="28"/>
        </w:rPr>
      </w:pPr>
    </w:p>
    <w:sectPr w:rsidR="00E7620F" w:rsidSect="00E7620F">
      <w:pgSz w:w="11906" w:h="16838"/>
      <w:pgMar w:top="1134" w:right="850" w:bottom="1134" w:left="1701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XO Thames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460B46"/>
    <w:multiLevelType w:val="multilevel"/>
    <w:tmpl w:val="4FD04C7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5C72CCF"/>
    <w:multiLevelType w:val="multilevel"/>
    <w:tmpl w:val="9BA6CE3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7F4A1497"/>
    <w:multiLevelType w:val="multilevel"/>
    <w:tmpl w:val="26108B20"/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7620F"/>
    <w:rsid w:val="00B022AD"/>
    <w:rsid w:val="00E76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ahoma" w:hAnsiTheme="minorHAnsi" w:cs="Noto Sans Devanagari"/>
        <w:color w:val="000000"/>
        <w:sz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20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next w:val="a"/>
    <w:uiPriority w:val="9"/>
    <w:qFormat/>
    <w:rsid w:val="00E7620F"/>
    <w:pPr>
      <w:spacing w:before="120" w:after="120" w:line="276" w:lineRule="auto"/>
      <w:jc w:val="both"/>
      <w:outlineLvl w:val="0"/>
    </w:pPr>
    <w:rPr>
      <w:rFonts w:ascii="XO Thames" w:hAnsi="XO Thames"/>
      <w:b/>
      <w:sz w:val="32"/>
    </w:rPr>
  </w:style>
  <w:style w:type="paragraph" w:customStyle="1" w:styleId="Heading2">
    <w:name w:val="Heading 2"/>
    <w:next w:val="a"/>
    <w:uiPriority w:val="9"/>
    <w:qFormat/>
    <w:rsid w:val="00E7620F"/>
    <w:pPr>
      <w:spacing w:before="120" w:after="120" w:line="276" w:lineRule="auto"/>
      <w:jc w:val="both"/>
      <w:outlineLvl w:val="1"/>
    </w:pPr>
    <w:rPr>
      <w:rFonts w:ascii="XO Thames" w:hAnsi="XO Thames"/>
      <w:b/>
      <w:sz w:val="28"/>
    </w:rPr>
  </w:style>
  <w:style w:type="paragraph" w:customStyle="1" w:styleId="Heading3">
    <w:name w:val="Heading 3"/>
    <w:next w:val="a"/>
    <w:uiPriority w:val="9"/>
    <w:qFormat/>
    <w:rsid w:val="00E7620F"/>
    <w:pPr>
      <w:spacing w:before="120" w:after="120" w:line="276" w:lineRule="auto"/>
      <w:jc w:val="both"/>
      <w:outlineLvl w:val="2"/>
    </w:pPr>
    <w:rPr>
      <w:rFonts w:ascii="XO Thames" w:hAnsi="XO Thames"/>
      <w:b/>
      <w:sz w:val="26"/>
    </w:rPr>
  </w:style>
  <w:style w:type="paragraph" w:customStyle="1" w:styleId="Heading4">
    <w:name w:val="Heading 4"/>
    <w:next w:val="a"/>
    <w:uiPriority w:val="9"/>
    <w:qFormat/>
    <w:rsid w:val="00E7620F"/>
    <w:pPr>
      <w:spacing w:before="120" w:after="120" w:line="276" w:lineRule="auto"/>
      <w:jc w:val="both"/>
      <w:outlineLvl w:val="3"/>
    </w:pPr>
    <w:rPr>
      <w:rFonts w:ascii="XO Thames" w:hAnsi="XO Thames"/>
      <w:b/>
      <w:sz w:val="24"/>
    </w:rPr>
  </w:style>
  <w:style w:type="paragraph" w:customStyle="1" w:styleId="Heading5">
    <w:name w:val="Heading 5"/>
    <w:next w:val="a"/>
    <w:uiPriority w:val="9"/>
    <w:qFormat/>
    <w:rsid w:val="00E7620F"/>
    <w:pPr>
      <w:spacing w:before="120" w:after="120" w:line="276" w:lineRule="auto"/>
      <w:jc w:val="both"/>
      <w:outlineLvl w:val="4"/>
    </w:pPr>
    <w:rPr>
      <w:rFonts w:ascii="XO Thames" w:hAnsi="XO Thames"/>
      <w:b/>
    </w:rPr>
  </w:style>
  <w:style w:type="character" w:customStyle="1" w:styleId="Contents2">
    <w:name w:val="Contents 2"/>
    <w:qFormat/>
    <w:rsid w:val="00E7620F"/>
    <w:rPr>
      <w:rFonts w:ascii="XO Thames" w:hAnsi="XO Thames"/>
      <w:sz w:val="28"/>
    </w:rPr>
  </w:style>
  <w:style w:type="character" w:customStyle="1" w:styleId="Contents4">
    <w:name w:val="Contents 4"/>
    <w:qFormat/>
    <w:rsid w:val="00E7620F"/>
    <w:rPr>
      <w:rFonts w:ascii="XO Thames" w:hAnsi="XO Thames"/>
      <w:sz w:val="28"/>
    </w:rPr>
  </w:style>
  <w:style w:type="character" w:customStyle="1" w:styleId="Contents6">
    <w:name w:val="Contents 6"/>
    <w:qFormat/>
    <w:rsid w:val="00E7620F"/>
    <w:rPr>
      <w:rFonts w:ascii="XO Thames" w:hAnsi="XO Thames"/>
      <w:sz w:val="28"/>
    </w:rPr>
  </w:style>
  <w:style w:type="character" w:customStyle="1" w:styleId="Contents7">
    <w:name w:val="Contents 7"/>
    <w:qFormat/>
    <w:rsid w:val="00E7620F"/>
    <w:rPr>
      <w:rFonts w:ascii="XO Thames" w:hAnsi="XO Thames"/>
      <w:sz w:val="28"/>
    </w:rPr>
  </w:style>
  <w:style w:type="character" w:customStyle="1" w:styleId="Heading30">
    <w:name w:val="Heading 3"/>
    <w:qFormat/>
    <w:rsid w:val="00E7620F"/>
    <w:rPr>
      <w:rFonts w:ascii="XO Thames" w:hAnsi="XO Thames"/>
      <w:b/>
      <w:sz w:val="26"/>
    </w:rPr>
  </w:style>
  <w:style w:type="character" w:customStyle="1" w:styleId="Contents3">
    <w:name w:val="Contents 3"/>
    <w:qFormat/>
    <w:rsid w:val="00E7620F"/>
    <w:rPr>
      <w:rFonts w:ascii="XO Thames" w:hAnsi="XO Thames"/>
      <w:sz w:val="28"/>
    </w:rPr>
  </w:style>
  <w:style w:type="character" w:customStyle="1" w:styleId="Heading50">
    <w:name w:val="Heading 5"/>
    <w:qFormat/>
    <w:rsid w:val="00E7620F"/>
    <w:rPr>
      <w:rFonts w:ascii="XO Thames" w:hAnsi="XO Thames"/>
      <w:b/>
      <w:sz w:val="22"/>
    </w:rPr>
  </w:style>
  <w:style w:type="character" w:customStyle="1" w:styleId="Heading10">
    <w:name w:val="Heading 1"/>
    <w:qFormat/>
    <w:rsid w:val="00E7620F"/>
    <w:rPr>
      <w:rFonts w:ascii="XO Thames" w:hAnsi="XO Thames"/>
      <w:b/>
      <w:sz w:val="32"/>
    </w:rPr>
  </w:style>
  <w:style w:type="character" w:customStyle="1" w:styleId="-">
    <w:name w:val="Интернет-ссылка"/>
    <w:rsid w:val="00E7620F"/>
    <w:rPr>
      <w:color w:val="0000FF"/>
      <w:u w:val="single"/>
    </w:rPr>
  </w:style>
  <w:style w:type="character" w:customStyle="1" w:styleId="Footnote">
    <w:name w:val="Footnote"/>
    <w:qFormat/>
    <w:rsid w:val="00E7620F"/>
    <w:rPr>
      <w:rFonts w:ascii="XO Thames" w:hAnsi="XO Thames"/>
      <w:sz w:val="22"/>
    </w:rPr>
  </w:style>
  <w:style w:type="character" w:customStyle="1" w:styleId="Contents1">
    <w:name w:val="Contents 1"/>
    <w:qFormat/>
    <w:rsid w:val="00E7620F"/>
    <w:rPr>
      <w:rFonts w:ascii="XO Thames" w:hAnsi="XO Thames"/>
      <w:b/>
      <w:sz w:val="28"/>
    </w:rPr>
  </w:style>
  <w:style w:type="character" w:customStyle="1" w:styleId="HeaderandFooter">
    <w:name w:val="Header and Footer"/>
    <w:qFormat/>
    <w:rsid w:val="00E7620F"/>
    <w:rPr>
      <w:rFonts w:ascii="XO Thames" w:hAnsi="XO Thames"/>
      <w:sz w:val="20"/>
    </w:rPr>
  </w:style>
  <w:style w:type="character" w:customStyle="1" w:styleId="1">
    <w:name w:val="Абзац списка1"/>
    <w:qFormat/>
    <w:rsid w:val="00E7620F"/>
    <w:rPr>
      <w:rFonts w:ascii="Times New Roman" w:hAnsi="Times New Roman"/>
      <w:sz w:val="24"/>
    </w:rPr>
  </w:style>
  <w:style w:type="character" w:customStyle="1" w:styleId="Contents9">
    <w:name w:val="Contents 9"/>
    <w:qFormat/>
    <w:rsid w:val="00E7620F"/>
    <w:rPr>
      <w:rFonts w:ascii="XO Thames" w:hAnsi="XO Thames"/>
      <w:sz w:val="28"/>
    </w:rPr>
  </w:style>
  <w:style w:type="character" w:customStyle="1" w:styleId="Contents8">
    <w:name w:val="Contents 8"/>
    <w:qFormat/>
    <w:rsid w:val="00E7620F"/>
    <w:rPr>
      <w:rFonts w:ascii="XO Thames" w:hAnsi="XO Thames"/>
      <w:sz w:val="28"/>
    </w:rPr>
  </w:style>
  <w:style w:type="character" w:customStyle="1" w:styleId="Contents5">
    <w:name w:val="Contents 5"/>
    <w:qFormat/>
    <w:rsid w:val="00E7620F"/>
    <w:rPr>
      <w:rFonts w:ascii="XO Thames" w:hAnsi="XO Thames"/>
      <w:sz w:val="28"/>
    </w:rPr>
  </w:style>
  <w:style w:type="character" w:customStyle="1" w:styleId="10">
    <w:name w:val="Подзаголовок1"/>
    <w:qFormat/>
    <w:rsid w:val="00E7620F"/>
    <w:rPr>
      <w:rFonts w:ascii="XO Thames" w:hAnsi="XO Thames"/>
      <w:i/>
      <w:sz w:val="24"/>
    </w:rPr>
  </w:style>
  <w:style w:type="character" w:customStyle="1" w:styleId="11">
    <w:name w:val="Название1"/>
    <w:qFormat/>
    <w:rsid w:val="00E7620F"/>
    <w:rPr>
      <w:rFonts w:ascii="XO Thames" w:hAnsi="XO Thames"/>
      <w:b/>
      <w:caps/>
      <w:sz w:val="40"/>
    </w:rPr>
  </w:style>
  <w:style w:type="character" w:customStyle="1" w:styleId="Heading40">
    <w:name w:val="Heading 4"/>
    <w:qFormat/>
    <w:rsid w:val="00E7620F"/>
    <w:rPr>
      <w:rFonts w:ascii="XO Thames" w:hAnsi="XO Thames"/>
      <w:b/>
      <w:sz w:val="24"/>
    </w:rPr>
  </w:style>
  <w:style w:type="character" w:customStyle="1" w:styleId="Heading20">
    <w:name w:val="Heading 2"/>
    <w:qFormat/>
    <w:rsid w:val="00E7620F"/>
    <w:rPr>
      <w:rFonts w:ascii="XO Thames" w:hAnsi="XO Thames"/>
      <w:b/>
      <w:sz w:val="28"/>
    </w:rPr>
  </w:style>
  <w:style w:type="paragraph" w:customStyle="1" w:styleId="a3">
    <w:name w:val="Заголовок"/>
    <w:basedOn w:val="a"/>
    <w:next w:val="a4"/>
    <w:qFormat/>
    <w:rsid w:val="00E7620F"/>
    <w:pPr>
      <w:keepNext/>
      <w:spacing w:before="240" w:after="120"/>
    </w:pPr>
    <w:rPr>
      <w:rFonts w:ascii="PT Astra Serif" w:hAnsi="PT Astra Serif"/>
      <w:sz w:val="28"/>
      <w:szCs w:val="28"/>
    </w:rPr>
  </w:style>
  <w:style w:type="paragraph" w:styleId="a4">
    <w:name w:val="Body Text"/>
    <w:basedOn w:val="a"/>
    <w:rsid w:val="00E7620F"/>
    <w:pPr>
      <w:spacing w:after="140"/>
    </w:pPr>
  </w:style>
  <w:style w:type="paragraph" w:styleId="a5">
    <w:name w:val="List"/>
    <w:basedOn w:val="a4"/>
    <w:rsid w:val="00E7620F"/>
    <w:rPr>
      <w:rFonts w:ascii="PT Astra Serif" w:hAnsi="PT Astra Serif"/>
    </w:rPr>
  </w:style>
  <w:style w:type="paragraph" w:customStyle="1" w:styleId="Caption">
    <w:name w:val="Caption"/>
    <w:basedOn w:val="a"/>
    <w:qFormat/>
    <w:rsid w:val="00E7620F"/>
    <w:pPr>
      <w:suppressLineNumbers/>
      <w:spacing w:before="120" w:after="120"/>
    </w:pPr>
    <w:rPr>
      <w:rFonts w:ascii="PT Astra Serif" w:hAnsi="PT Astra Serif"/>
      <w:i/>
      <w:iCs/>
      <w:sz w:val="24"/>
      <w:szCs w:val="24"/>
    </w:rPr>
  </w:style>
  <w:style w:type="paragraph" w:styleId="a6">
    <w:name w:val="index heading"/>
    <w:basedOn w:val="a"/>
    <w:qFormat/>
    <w:rsid w:val="00E7620F"/>
    <w:pPr>
      <w:suppressLineNumbers/>
    </w:pPr>
    <w:rPr>
      <w:rFonts w:ascii="PT Astra Serif" w:hAnsi="PT Astra Serif"/>
    </w:rPr>
  </w:style>
  <w:style w:type="paragraph" w:customStyle="1" w:styleId="TOC2">
    <w:name w:val="TOC 2"/>
    <w:next w:val="a"/>
    <w:uiPriority w:val="39"/>
    <w:rsid w:val="00E7620F"/>
    <w:pPr>
      <w:spacing w:after="200" w:line="276" w:lineRule="auto"/>
      <w:ind w:left="200"/>
    </w:pPr>
    <w:rPr>
      <w:rFonts w:ascii="XO Thames" w:hAnsi="XO Thames"/>
      <w:sz w:val="28"/>
    </w:rPr>
  </w:style>
  <w:style w:type="paragraph" w:customStyle="1" w:styleId="TOC4">
    <w:name w:val="TOC 4"/>
    <w:next w:val="a"/>
    <w:uiPriority w:val="39"/>
    <w:rsid w:val="00E7620F"/>
    <w:pPr>
      <w:spacing w:after="200" w:line="276" w:lineRule="auto"/>
      <w:ind w:left="600"/>
    </w:pPr>
    <w:rPr>
      <w:rFonts w:ascii="XO Thames" w:hAnsi="XO Thames"/>
      <w:sz w:val="28"/>
    </w:rPr>
  </w:style>
  <w:style w:type="paragraph" w:customStyle="1" w:styleId="TOC6">
    <w:name w:val="TOC 6"/>
    <w:next w:val="a"/>
    <w:uiPriority w:val="39"/>
    <w:rsid w:val="00E7620F"/>
    <w:pPr>
      <w:spacing w:after="200" w:line="276" w:lineRule="auto"/>
      <w:ind w:left="1000"/>
    </w:pPr>
    <w:rPr>
      <w:rFonts w:ascii="XO Thames" w:hAnsi="XO Thames"/>
      <w:sz w:val="28"/>
    </w:rPr>
  </w:style>
  <w:style w:type="paragraph" w:customStyle="1" w:styleId="TOC7">
    <w:name w:val="TOC 7"/>
    <w:next w:val="a"/>
    <w:uiPriority w:val="39"/>
    <w:rsid w:val="00E7620F"/>
    <w:pPr>
      <w:spacing w:after="200" w:line="276" w:lineRule="auto"/>
      <w:ind w:left="1200"/>
    </w:pPr>
    <w:rPr>
      <w:rFonts w:ascii="XO Thames" w:hAnsi="XO Thames"/>
      <w:sz w:val="28"/>
    </w:rPr>
  </w:style>
  <w:style w:type="paragraph" w:customStyle="1" w:styleId="12">
    <w:name w:val="Основной шрифт абзаца1"/>
    <w:qFormat/>
    <w:rsid w:val="00E7620F"/>
    <w:pPr>
      <w:spacing w:after="200" w:line="276" w:lineRule="auto"/>
    </w:pPr>
  </w:style>
  <w:style w:type="paragraph" w:customStyle="1" w:styleId="TOC3">
    <w:name w:val="TOC 3"/>
    <w:next w:val="a"/>
    <w:uiPriority w:val="39"/>
    <w:rsid w:val="00E7620F"/>
    <w:pPr>
      <w:spacing w:after="200" w:line="276" w:lineRule="auto"/>
      <w:ind w:left="400"/>
    </w:pPr>
    <w:rPr>
      <w:rFonts w:ascii="XO Thames" w:hAnsi="XO Thames"/>
      <w:sz w:val="28"/>
    </w:rPr>
  </w:style>
  <w:style w:type="paragraph" w:customStyle="1" w:styleId="13">
    <w:name w:val="Гиперссылка1"/>
    <w:qFormat/>
    <w:rsid w:val="00E7620F"/>
    <w:pPr>
      <w:spacing w:after="200" w:line="276" w:lineRule="auto"/>
    </w:pPr>
    <w:rPr>
      <w:rFonts w:ascii="Calibri" w:hAnsi="Calibri"/>
      <w:color w:val="0000FF"/>
      <w:u w:val="single"/>
    </w:rPr>
  </w:style>
  <w:style w:type="paragraph" w:customStyle="1" w:styleId="Footnote0">
    <w:name w:val="Footnote"/>
    <w:qFormat/>
    <w:rsid w:val="00E7620F"/>
    <w:pPr>
      <w:spacing w:after="200" w:line="276" w:lineRule="auto"/>
      <w:ind w:firstLine="851"/>
      <w:jc w:val="both"/>
    </w:pPr>
    <w:rPr>
      <w:rFonts w:ascii="XO Thames" w:hAnsi="XO Thames"/>
    </w:rPr>
  </w:style>
  <w:style w:type="paragraph" w:customStyle="1" w:styleId="TOC1">
    <w:name w:val="TOC 1"/>
    <w:next w:val="a"/>
    <w:uiPriority w:val="39"/>
    <w:rsid w:val="00E7620F"/>
    <w:pPr>
      <w:spacing w:after="200" w:line="276" w:lineRule="auto"/>
    </w:pPr>
    <w:rPr>
      <w:rFonts w:ascii="XO Thames" w:hAnsi="XO Thames"/>
      <w:b/>
      <w:sz w:val="28"/>
    </w:rPr>
  </w:style>
  <w:style w:type="paragraph" w:customStyle="1" w:styleId="a7">
    <w:name w:val="Верхний и нижний колонтитулы"/>
    <w:qFormat/>
    <w:rsid w:val="00E7620F"/>
    <w:pPr>
      <w:spacing w:after="200"/>
      <w:jc w:val="both"/>
    </w:pPr>
    <w:rPr>
      <w:rFonts w:ascii="XO Thames" w:hAnsi="XO Thames"/>
      <w:sz w:val="20"/>
    </w:rPr>
  </w:style>
  <w:style w:type="paragraph" w:styleId="a8">
    <w:name w:val="List Paragraph"/>
    <w:basedOn w:val="a"/>
    <w:qFormat/>
    <w:rsid w:val="00E7620F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customStyle="1" w:styleId="TOC9">
    <w:name w:val="TOC 9"/>
    <w:next w:val="a"/>
    <w:uiPriority w:val="39"/>
    <w:rsid w:val="00E7620F"/>
    <w:pPr>
      <w:spacing w:after="200" w:line="276" w:lineRule="auto"/>
      <w:ind w:left="1600"/>
    </w:pPr>
    <w:rPr>
      <w:rFonts w:ascii="XO Thames" w:hAnsi="XO Thames"/>
      <w:sz w:val="28"/>
    </w:rPr>
  </w:style>
  <w:style w:type="paragraph" w:customStyle="1" w:styleId="TOC8">
    <w:name w:val="TOC 8"/>
    <w:next w:val="a"/>
    <w:uiPriority w:val="39"/>
    <w:rsid w:val="00E7620F"/>
    <w:pPr>
      <w:spacing w:after="200" w:line="276" w:lineRule="auto"/>
      <w:ind w:left="1400"/>
    </w:pPr>
    <w:rPr>
      <w:rFonts w:ascii="XO Thames" w:hAnsi="XO Thames"/>
      <w:sz w:val="28"/>
    </w:rPr>
  </w:style>
  <w:style w:type="paragraph" w:customStyle="1" w:styleId="TOC5">
    <w:name w:val="TOC 5"/>
    <w:next w:val="a"/>
    <w:uiPriority w:val="39"/>
    <w:rsid w:val="00E7620F"/>
    <w:pPr>
      <w:spacing w:after="200" w:line="276" w:lineRule="auto"/>
      <w:ind w:left="800"/>
    </w:pPr>
    <w:rPr>
      <w:rFonts w:ascii="XO Thames" w:hAnsi="XO Thames"/>
      <w:sz w:val="28"/>
    </w:rPr>
  </w:style>
  <w:style w:type="paragraph" w:styleId="a9">
    <w:name w:val="Subtitle"/>
    <w:next w:val="a"/>
    <w:uiPriority w:val="11"/>
    <w:qFormat/>
    <w:rsid w:val="00E7620F"/>
    <w:pPr>
      <w:spacing w:after="200" w:line="276" w:lineRule="auto"/>
      <w:jc w:val="both"/>
    </w:pPr>
    <w:rPr>
      <w:rFonts w:ascii="XO Thames" w:hAnsi="XO Thames"/>
      <w:i/>
      <w:sz w:val="24"/>
    </w:rPr>
  </w:style>
  <w:style w:type="paragraph" w:styleId="aa">
    <w:name w:val="Title"/>
    <w:next w:val="a"/>
    <w:uiPriority w:val="10"/>
    <w:qFormat/>
    <w:rsid w:val="00E7620F"/>
    <w:pPr>
      <w:spacing w:before="567" w:after="567" w:line="276" w:lineRule="auto"/>
      <w:jc w:val="center"/>
    </w:pPr>
    <w:rPr>
      <w:rFonts w:ascii="XO Thames" w:hAnsi="XO Thames"/>
      <w:b/>
      <w:caps/>
      <w:sz w:val="40"/>
    </w:rPr>
  </w:style>
  <w:style w:type="table" w:styleId="ab">
    <w:name w:val="Table Grid"/>
    <w:basedOn w:val="a1"/>
    <w:rsid w:val="00E7620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B022AD"/>
    <w:rPr>
      <w:rFonts w:ascii="Calibri" w:eastAsia="Calibri" w:hAnsi="Calibri" w:cs="Mangal"/>
      <w:color w:val="auto"/>
    </w:rPr>
  </w:style>
  <w:style w:type="paragraph" w:styleId="ad">
    <w:name w:val="Balloon Text"/>
    <w:basedOn w:val="a"/>
    <w:link w:val="ae"/>
    <w:uiPriority w:val="99"/>
    <w:semiHidden/>
    <w:unhideWhenUsed/>
    <w:rsid w:val="00B022AD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ae">
    <w:name w:val="Текст выноски Знак"/>
    <w:basedOn w:val="a0"/>
    <w:link w:val="ad"/>
    <w:uiPriority w:val="99"/>
    <w:semiHidden/>
    <w:rsid w:val="00B022AD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2821</Words>
  <Characters>16083</Characters>
  <Application>Microsoft Office Word</Application>
  <DocSecurity>0</DocSecurity>
  <Lines>134</Lines>
  <Paragraphs>37</Paragraphs>
  <ScaleCrop>false</ScaleCrop>
  <Company/>
  <LinksUpToDate>false</LinksUpToDate>
  <CharactersWithSpaces>18867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2023-12-07T16:01:00Z</dcterms:created>
  <dcterms:modified xsi:type="dcterms:W3CDTF">2023-12-07T16:01:00Z</dcterms:modified>
  <dc:language>ru-RU</dc:language>
</cp:coreProperties>
</file>